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sz w:val="28"/>
          <w:szCs w:val="28"/>
        </w:rPr>
      </w:pPr>
      <w:r w:rsidDel="00000000" w:rsidR="00000000" w:rsidRPr="00000000">
        <w:rPr>
          <w:sz w:val="28"/>
          <w:szCs w:val="28"/>
          <w:rtl w:val="0"/>
        </w:rPr>
        <w:t xml:space="preserve">Miyazaki International College</w:t>
      </w:r>
    </w:p>
    <w:p w:rsidR="00000000" w:rsidDel="00000000" w:rsidP="00000000" w:rsidRDefault="00000000" w:rsidRPr="00000000" w14:paraId="00000002">
      <w:pPr>
        <w:spacing w:line="360" w:lineRule="auto"/>
        <w:jc w:val="center"/>
        <w:rPr>
          <w:sz w:val="28"/>
          <w:szCs w:val="28"/>
        </w:rPr>
      </w:pPr>
      <w:r w:rsidDel="00000000" w:rsidR="00000000" w:rsidRPr="00000000">
        <w:rPr>
          <w:sz w:val="28"/>
          <w:szCs w:val="28"/>
          <w:rtl w:val="0"/>
        </w:rPr>
        <w:t xml:space="preserve">Course Syllabus</w:t>
      </w:r>
    </w:p>
    <w:p w:rsidR="00000000" w:rsidDel="00000000" w:rsidP="00000000" w:rsidRDefault="00000000" w:rsidRPr="00000000" w14:paraId="00000003">
      <w:pPr>
        <w:spacing w:line="360" w:lineRule="auto"/>
        <w:jc w:val="center"/>
        <w:rPr>
          <w:sz w:val="28"/>
          <w:szCs w:val="28"/>
        </w:rPr>
      </w:pPr>
      <w:r w:rsidDel="00000000" w:rsidR="00000000" w:rsidRPr="00000000">
        <w:rPr>
          <w:sz w:val="28"/>
          <w:szCs w:val="28"/>
          <w:rtl w:val="0"/>
        </w:rPr>
        <w:t xml:space="preserve">Spring 2021</w:t>
      </w:r>
    </w:p>
    <w:tbl>
      <w:tblPr>
        <w:tblStyle w:val="Table1"/>
        <w:tblW w:w="90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7"/>
        <w:gridCol w:w="6463"/>
        <w:tblGridChange w:id="0">
          <w:tblGrid>
            <w:gridCol w:w="2547"/>
            <w:gridCol w:w="6463"/>
          </w:tblGrid>
        </w:tblGridChange>
      </w:tblGrid>
      <w:tr>
        <w:tc>
          <w:tcPr/>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Course Title</w:t>
            </w:r>
          </w:p>
        </w:tc>
        <w:tc>
          <w:tcPr/>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English 1 (ENG 1-3) (4 credits)</w:t>
            </w:r>
          </w:p>
        </w:tc>
      </w:tr>
      <w:tr>
        <w:tc>
          <w:tcPr/>
          <w:p w:rsidR="00000000" w:rsidDel="00000000" w:rsidP="00000000" w:rsidRDefault="00000000" w:rsidRPr="00000000" w14:paraId="000000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Course Designation for TC</w:t>
            </w:r>
          </w:p>
        </w:tc>
        <w:tc>
          <w:tcPr/>
          <w:p w:rsidR="00000000" w:rsidDel="00000000" w:rsidP="00000000" w:rsidRDefault="00000000" w:rsidRPr="00000000" w14:paraId="00000007">
            <w:pPr>
              <w:rPr>
                <w:rFonts w:ascii="Calibri" w:cs="Calibri" w:eastAsia="Calibri" w:hAnsi="Calibri"/>
                <w:sz w:val="22"/>
                <w:szCs w:val="22"/>
              </w:rPr>
            </w:pPr>
            <w:r w:rsidDel="00000000" w:rsidR="00000000" w:rsidRPr="00000000">
              <w:rPr>
                <w:rtl w:val="0"/>
              </w:rPr>
            </w:r>
          </w:p>
        </w:tc>
      </w:tr>
      <w:tr>
        <w:tc>
          <w:tcPr>
            <w:gridSpan w:val="2"/>
          </w:tcPr>
          <w:p w:rsidR="00000000" w:rsidDel="00000000" w:rsidP="00000000" w:rsidRDefault="00000000" w:rsidRPr="00000000" w14:paraId="000000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Content Teacher</w:t>
            </w:r>
          </w:p>
        </w:tc>
      </w:tr>
      <w:tr>
        <w:tc>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Instructor</w:t>
            </w:r>
          </w:p>
        </w:tc>
        <w:tc>
          <w:tcPr/>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14:paraId="0000000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address</w:t>
            </w:r>
          </w:p>
        </w:tc>
        <w:tc>
          <w:tcPr/>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Office/Ext</w:t>
            </w:r>
          </w:p>
        </w:tc>
        <w:tc>
          <w:tcPr/>
          <w:p w:rsidR="00000000" w:rsidDel="00000000" w:rsidP="00000000" w:rsidRDefault="00000000" w:rsidRPr="00000000" w14:paraId="0000000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w:t>
            </w:r>
          </w:p>
        </w:tc>
      </w:tr>
      <w:tr>
        <w:tc>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 hours</w:t>
            </w:r>
          </w:p>
        </w:tc>
        <w:tc>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w:t>
            </w:r>
          </w:p>
        </w:tc>
      </w:tr>
      <w:tr>
        <w:tc>
          <w:tcPr>
            <w:gridSpan w:val="2"/>
          </w:tcPr>
          <w:p w:rsidR="00000000" w:rsidDel="00000000" w:rsidP="00000000" w:rsidRDefault="00000000" w:rsidRPr="00000000" w14:paraId="0000001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Language Teacher</w:t>
            </w:r>
          </w:p>
        </w:tc>
      </w:tr>
      <w:tr>
        <w:tc>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Instructor</w:t>
            </w:r>
          </w:p>
        </w:tc>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Stephanie Keith Lim</w:t>
            </w:r>
          </w:p>
        </w:tc>
      </w:tr>
      <w:tr>
        <w:tc>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E-mail address</w:t>
            </w:r>
          </w:p>
        </w:tc>
        <w:tc>
          <w:tcPr/>
          <w:p w:rsidR="00000000" w:rsidDel="00000000" w:rsidP="00000000" w:rsidRDefault="00000000" w:rsidRPr="00000000" w14:paraId="00000017">
            <w:pPr>
              <w:rPr>
                <w:rFonts w:ascii="Calibri" w:cs="Calibri" w:eastAsia="Calibri" w:hAnsi="Calibri"/>
                <w:sz w:val="22"/>
                <w:szCs w:val="22"/>
              </w:rPr>
            </w:pPr>
            <w:hyperlink r:id="rId7">
              <w:r w:rsidDel="00000000" w:rsidR="00000000" w:rsidRPr="00000000">
                <w:rPr>
                  <w:rFonts w:ascii="Calibri" w:cs="Calibri" w:eastAsia="Calibri" w:hAnsi="Calibri"/>
                  <w:color w:val="0563c1"/>
                  <w:sz w:val="22"/>
                  <w:szCs w:val="22"/>
                  <w:u w:val="single"/>
                  <w:rtl w:val="0"/>
                </w:rPr>
                <w:t xml:space="preserve">slim@sky.miyazaki-mic.ac.jp</w:t>
              </w:r>
            </w:hyperlink>
            <w:r w:rsidDel="00000000" w:rsidR="00000000" w:rsidRPr="00000000">
              <w:rPr>
                <w:rtl w:val="0"/>
              </w:rPr>
            </w:r>
          </w:p>
        </w:tc>
      </w:tr>
      <w:tr>
        <w:tc>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Office/Ext</w:t>
            </w:r>
          </w:p>
        </w:tc>
        <w:tc>
          <w:tcPr/>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1-403 / 3729</w:t>
            </w:r>
          </w:p>
        </w:tc>
      </w:tr>
      <w:tr>
        <w:tc>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Office hours</w:t>
            </w:r>
          </w:p>
        </w:tc>
        <w:tc>
          <w:tcPr/>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W/Th 15:30-17:00</w:t>
            </w:r>
          </w:p>
        </w:tc>
      </w:tr>
    </w:tbl>
    <w:p w:rsidR="00000000" w:rsidDel="00000000" w:rsidP="00000000" w:rsidRDefault="00000000" w:rsidRPr="00000000" w14:paraId="0000001C">
      <w:pPr>
        <w:spacing w:line="480" w:lineRule="auto"/>
        <w:rPr>
          <w:rFonts w:ascii="Calibri" w:cs="Calibri" w:eastAsia="Calibri" w:hAnsi="Calibri"/>
          <w:sz w:val="22"/>
          <w:szCs w:val="22"/>
        </w:rPr>
      </w:pPr>
      <w:r w:rsidDel="00000000" w:rsidR="00000000" w:rsidRPr="00000000">
        <w:rPr>
          <w:rtl w:val="0"/>
        </w:rPr>
      </w:r>
    </w:p>
    <w:tbl>
      <w:tblPr>
        <w:tblStyle w:val="Table2"/>
        <w:tblW w:w="90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0"/>
        <w:tblGridChange w:id="0">
          <w:tblGrid>
            <w:gridCol w:w="9010"/>
          </w:tblGrid>
        </w:tblGridChange>
      </w:tblGrid>
      <w:tr>
        <w:tc>
          <w:tcPr/>
          <w:p w:rsidR="00000000" w:rsidDel="00000000" w:rsidP="00000000" w:rsidRDefault="00000000" w:rsidRPr="00000000" w14:paraId="0000001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Course Description:</w:t>
            </w:r>
          </w:p>
        </w:tc>
      </w:tr>
      <w:tr>
        <w:tc>
          <w:tcPr/>
          <w:p w:rsidR="00000000" w:rsidDel="00000000" w:rsidP="00000000" w:rsidRDefault="00000000" w:rsidRPr="00000000" w14:paraId="0000001E">
            <w:pPr>
              <w:rPr>
                <w:rFonts w:ascii="Calibri" w:cs="Calibri" w:eastAsia="Calibri" w:hAnsi="Calibri"/>
                <w:color w:val="222222"/>
                <w:sz w:val="22"/>
                <w:szCs w:val="22"/>
                <w:highlight w:val="white"/>
              </w:rPr>
            </w:pPr>
            <w:r w:rsidDel="00000000" w:rsidR="00000000" w:rsidRPr="00000000">
              <w:rPr>
                <w:rFonts w:ascii="Calibri" w:cs="Calibri" w:eastAsia="Calibri" w:hAnsi="Calibri"/>
                <w:color w:val="222222"/>
                <w:sz w:val="22"/>
                <w:szCs w:val="22"/>
                <w:highlight w:val="white"/>
                <w:rtl w:val="0"/>
              </w:rPr>
              <w:t xml:space="preserve">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color w:val="222222"/>
                <w:sz w:val="22"/>
                <w:szCs w:val="22"/>
                <w:highlight w:val="white"/>
                <w:rtl w:val="0"/>
              </w:rPr>
              <w:t xml:space="preserve">The course develops fluency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r w:rsidDel="00000000" w:rsidR="00000000" w:rsidRPr="00000000">
              <w:rPr>
                <w:rtl w:val="0"/>
              </w:rPr>
            </w:r>
          </w:p>
          <w:p w:rsidR="00000000" w:rsidDel="00000000" w:rsidP="00000000" w:rsidRDefault="00000000" w:rsidRPr="00000000" w14:paraId="00000021">
            <w:pPr>
              <w:rPr>
                <w:rFonts w:ascii="Calibri" w:cs="Calibri" w:eastAsia="Calibri" w:hAnsi="Calibri"/>
                <w:sz w:val="22"/>
                <w:szCs w:val="22"/>
              </w:rPr>
            </w:pPr>
            <w:r w:rsidDel="00000000" w:rsidR="00000000" w:rsidRPr="00000000">
              <w:rPr>
                <w:rtl w:val="0"/>
              </w:rPr>
            </w:r>
          </w:p>
        </w:tc>
      </w:tr>
      <w:tr>
        <w:tc>
          <w:tcPr/>
          <w:p w:rsidR="00000000" w:rsidDel="00000000" w:rsidP="00000000" w:rsidRDefault="00000000" w:rsidRPr="00000000" w14:paraId="00000022">
            <w:pPr>
              <w:rPr>
                <w:rFonts w:ascii="Calibri" w:cs="Calibri" w:eastAsia="Calibri" w:hAnsi="Calibri"/>
                <w:b w:val="1"/>
                <w:color w:val="222222"/>
                <w:sz w:val="22"/>
                <w:szCs w:val="22"/>
                <w:highlight w:val="white"/>
              </w:rPr>
            </w:pPr>
            <w:r w:rsidDel="00000000" w:rsidR="00000000" w:rsidRPr="00000000">
              <w:rPr>
                <w:rFonts w:ascii="Calibri" w:cs="Calibri" w:eastAsia="Calibri" w:hAnsi="Calibri"/>
                <w:b w:val="1"/>
                <w:color w:val="222222"/>
                <w:sz w:val="22"/>
                <w:szCs w:val="22"/>
                <w:highlight w:val="white"/>
                <w:rtl w:val="0"/>
              </w:rPr>
              <w:t xml:space="preserve">Course Objectives:</w:t>
            </w:r>
          </w:p>
        </w:tc>
      </w:tr>
      <w:t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By the end of the course, students will be able to…</w:t>
            </w:r>
          </w:p>
          <w:p w:rsidR="00000000" w:rsidDel="00000000" w:rsidP="00000000" w:rsidRDefault="00000000" w:rsidRPr="00000000" w14:paraId="0000002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Accurately use language of control when necessary;</w:t>
            </w:r>
          </w:p>
          <w:p w:rsidR="00000000" w:rsidDel="00000000" w:rsidP="00000000" w:rsidRDefault="00000000" w:rsidRPr="00000000" w14:paraId="0000002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Demonstrate comprehension of the main ideas of simple oral messages and announcements in an academic context;</w:t>
            </w:r>
          </w:p>
          <w:p w:rsidR="00000000" w:rsidDel="00000000" w:rsidP="00000000" w:rsidRDefault="00000000" w:rsidRPr="00000000" w14:paraId="0000002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Demonstrate prosodic awareness and apply this awareness to their own speech acts;</w:t>
            </w:r>
          </w:p>
          <w:p w:rsidR="00000000" w:rsidDel="00000000" w:rsidP="00000000" w:rsidRDefault="00000000" w:rsidRPr="00000000" w14:paraId="0000002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Recognize words/phrases when they are emphasized;</w:t>
            </w:r>
          </w:p>
          <w:p w:rsidR="00000000" w:rsidDel="00000000" w:rsidP="00000000" w:rsidRDefault="00000000" w:rsidRPr="00000000" w14:paraId="0000002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Initiate, sustain, and conclude simple conversations through use of follow-through questions, rejoinders and other feedback channeling.</w:t>
            </w:r>
          </w:p>
          <w:p w:rsidR="00000000" w:rsidDel="00000000" w:rsidP="00000000" w:rsidRDefault="00000000" w:rsidRPr="00000000" w14:paraId="0000002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Employ control language (classroom English) whenever appropriate; </w:t>
            </w:r>
          </w:p>
          <w:p w:rsidR="00000000" w:rsidDel="00000000" w:rsidP="00000000" w:rsidRDefault="00000000" w:rsidRPr="00000000" w14:paraId="0000002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Describe routines, habits, and illustrations; recount past events; give and respond to advice/suggestions – all while applying the grammatical knowledge needed to carry out these actions;</w:t>
            </w:r>
          </w:p>
          <w:p w:rsidR="00000000" w:rsidDel="00000000" w:rsidP="00000000" w:rsidRDefault="00000000" w:rsidRPr="00000000" w14:paraId="0000002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themselves understood through short, spontaneous speech acts;</w:t>
            </w:r>
          </w:p>
          <w:p w:rsidR="00000000" w:rsidDel="00000000" w:rsidP="00000000" w:rsidRDefault="00000000" w:rsidRPr="00000000" w14:paraId="0000002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Produce speech acts of 1~3 minutes on a given topic when given a short time to prepare;</w:t>
            </w:r>
          </w:p>
          <w:p w:rsidR="00000000" w:rsidDel="00000000" w:rsidP="00000000" w:rsidRDefault="00000000" w:rsidRPr="00000000" w14:paraId="0000002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 everyday vocabulary from the first 3 bands (or more) of the NGSL word list;</w:t>
            </w:r>
          </w:p>
        </w:tc>
      </w:tr>
    </w:tbl>
    <w:p w:rsidR="00000000" w:rsidDel="00000000" w:rsidP="00000000" w:rsidRDefault="00000000" w:rsidRPr="00000000" w14:paraId="0000002E">
      <w:pPr>
        <w:spacing w:line="48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spacing w:line="480" w:lineRule="auto"/>
        <w:rPr>
          <w:rFonts w:ascii="Calibri" w:cs="Calibri" w:eastAsia="Calibri" w:hAnsi="Calibri"/>
          <w:sz w:val="22"/>
          <w:szCs w:val="22"/>
        </w:rPr>
      </w:pPr>
      <w:r w:rsidDel="00000000" w:rsidR="00000000" w:rsidRPr="00000000">
        <w:rPr>
          <w:rtl w:val="0"/>
        </w:rPr>
      </w:r>
    </w:p>
    <w:tbl>
      <w:tblPr>
        <w:tblStyle w:val="Table3"/>
        <w:tblW w:w="90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977"/>
        <w:gridCol w:w="4195"/>
        <w:tblGridChange w:id="0">
          <w:tblGrid>
            <w:gridCol w:w="1838"/>
            <w:gridCol w:w="2977"/>
            <w:gridCol w:w="4195"/>
          </w:tblGrid>
        </w:tblGridChange>
      </w:tblGrid>
      <w:tr>
        <w:tc>
          <w:tcPr>
            <w:gridSpan w:val="3"/>
          </w:tcPr>
          <w:p w:rsidR="00000000" w:rsidDel="00000000" w:rsidP="00000000" w:rsidRDefault="00000000" w:rsidRPr="00000000" w14:paraId="00000030">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Course Schedule (subject to change):</w:t>
            </w:r>
          </w:p>
        </w:tc>
      </w:tr>
      <w:tr>
        <w:tc>
          <w:tcPr/>
          <w:p w:rsidR="00000000" w:rsidDel="00000000" w:rsidP="00000000" w:rsidRDefault="00000000" w:rsidRPr="00000000" w14:paraId="00000033">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Day</w:t>
            </w:r>
          </w:p>
        </w:tc>
        <w:tc>
          <w:tcPr/>
          <w:p w:rsidR="00000000" w:rsidDel="00000000" w:rsidP="00000000" w:rsidRDefault="00000000" w:rsidRPr="00000000" w14:paraId="00000034">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Topic</w:t>
            </w:r>
          </w:p>
        </w:tc>
        <w:tc>
          <w:tcPr/>
          <w:p w:rsidR="00000000" w:rsidDel="00000000" w:rsidP="00000000" w:rsidRDefault="00000000" w:rsidRPr="00000000" w14:paraId="00000035">
            <w:pPr>
              <w:spacing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Content/Activities</w:t>
            </w:r>
          </w:p>
        </w:tc>
      </w:tr>
      <w:tr>
        <w:tc>
          <w:tcPr/>
          <w:p w:rsidR="00000000" w:rsidDel="00000000" w:rsidP="00000000" w:rsidRDefault="00000000" w:rsidRPr="00000000" w14:paraId="00000036">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03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Course introduction</w:t>
            </w:r>
          </w:p>
        </w:tc>
        <w:tc>
          <w:tcPr/>
          <w:p w:rsidR="00000000" w:rsidDel="00000000" w:rsidP="00000000" w:rsidRDefault="00000000" w:rsidRPr="00000000" w14:paraId="00000038">
            <w:pPr>
              <w:spacing w:line="276" w:lineRule="auto"/>
              <w:rPr>
                <w:rFonts w:ascii="Calibri" w:cs="Calibri" w:eastAsia="Calibri" w:hAnsi="Calibri"/>
                <w:color w:val="ff0000"/>
                <w:sz w:val="22"/>
                <w:szCs w:val="22"/>
              </w:rPr>
            </w:pPr>
            <w:r w:rsidDel="00000000" w:rsidR="00000000" w:rsidRPr="00000000">
              <w:rPr>
                <w:rFonts w:ascii="Calibri" w:cs="Calibri" w:eastAsia="Calibri" w:hAnsi="Calibri"/>
                <w:sz w:val="22"/>
                <w:szCs w:val="22"/>
                <w:u w:val="none"/>
                <w:rtl w:val="0"/>
              </w:rPr>
              <w:t xml:space="preserve">General introductions; discussion of syllabus course, outline and objectives; explanation of tools used in the class, </w:t>
            </w:r>
            <w:r w:rsidDel="00000000" w:rsidR="00000000" w:rsidRPr="00000000">
              <w:rPr>
                <w:rFonts w:ascii="Calibri" w:cs="Calibri" w:eastAsia="Calibri" w:hAnsi="Calibri"/>
                <w:color w:val="000000"/>
                <w:sz w:val="22"/>
                <w:szCs w:val="22"/>
                <w:u w:val="none"/>
                <w:rtl w:val="0"/>
              </w:rPr>
              <w:t xml:space="preserve">expectations of students</w:t>
            </w:r>
            <w:r w:rsidDel="00000000" w:rsidR="00000000" w:rsidRPr="00000000">
              <w:rPr>
                <w:rtl w:val="0"/>
              </w:rPr>
            </w:r>
          </w:p>
        </w:tc>
      </w:tr>
      <w:tr>
        <w:tc>
          <w:tcPr/>
          <w:p w:rsidR="00000000" w:rsidDel="00000000" w:rsidP="00000000" w:rsidRDefault="00000000" w:rsidRPr="00000000" w14:paraId="00000039">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03A">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Functional Objective 1:  </w:t>
            </w:r>
            <w:r w:rsidDel="00000000" w:rsidR="00000000" w:rsidRPr="00000000">
              <w:rPr>
                <w:rFonts w:ascii="Calibri" w:cs="Calibri" w:eastAsia="Calibri" w:hAnsi="Calibri"/>
                <w:sz w:val="22"/>
                <w:szCs w:val="22"/>
                <w:rtl w:val="0"/>
              </w:rPr>
              <w:t xml:space="preserve">Classroom English</w:t>
            </w:r>
          </w:p>
        </w:tc>
        <w:tc>
          <w:tcPr/>
          <w:p w:rsidR="00000000" w:rsidDel="00000000" w:rsidP="00000000" w:rsidRDefault="00000000" w:rsidRPr="00000000" w14:paraId="0000003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Introduction to Classroom English; useful phrases and strategies; speaking practice </w:t>
            </w:r>
          </w:p>
          <w:p w:rsidR="00000000" w:rsidDel="00000000" w:rsidP="00000000" w:rsidRDefault="00000000" w:rsidRPr="00000000" w14:paraId="0000003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think-group-share, group share</w:t>
            </w:r>
          </w:p>
        </w:tc>
      </w:tr>
      <w:tr>
        <w:tc>
          <w:tcPr/>
          <w:p w:rsidR="00000000" w:rsidDel="00000000" w:rsidP="00000000" w:rsidRDefault="00000000" w:rsidRPr="00000000" w14:paraId="0000003D">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03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FO1</w:t>
            </w:r>
          </w:p>
        </w:tc>
        <w:tc>
          <w:tcPr/>
          <w:p w:rsidR="00000000" w:rsidDel="00000000" w:rsidP="00000000" w:rsidRDefault="00000000" w:rsidRPr="00000000" w14:paraId="0000003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 </w:t>
            </w:r>
          </w:p>
        </w:tc>
      </w:tr>
      <w:tr>
        <w:tc>
          <w:tcPr/>
          <w:p w:rsidR="00000000" w:rsidDel="00000000" w:rsidP="00000000" w:rsidRDefault="00000000" w:rsidRPr="00000000" w14:paraId="00000040">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04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FO1</w:t>
            </w:r>
          </w:p>
        </w:tc>
        <w:tc>
          <w:tcPr/>
          <w:p w:rsidR="00000000" w:rsidDel="00000000" w:rsidP="00000000" w:rsidRDefault="00000000" w:rsidRPr="00000000" w14:paraId="0000004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F01</w:t>
            </w:r>
          </w:p>
        </w:tc>
      </w:tr>
      <w:tr>
        <w:tc>
          <w:tcPr/>
          <w:p w:rsidR="00000000" w:rsidDel="00000000" w:rsidP="00000000" w:rsidRDefault="00000000" w:rsidRPr="00000000" w14:paraId="00000043">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044">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Functional Objective 2:</w:t>
            </w:r>
          </w:p>
          <w:p w:rsidR="00000000" w:rsidDel="00000000" w:rsidP="00000000" w:rsidRDefault="00000000" w:rsidRPr="00000000" w14:paraId="0000004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Managing conversations</w:t>
            </w:r>
          </w:p>
        </w:tc>
        <w:tc>
          <w:tcPr/>
          <w:p w:rsidR="00000000" w:rsidDel="00000000" w:rsidP="00000000" w:rsidRDefault="00000000" w:rsidRPr="00000000" w14:paraId="0000004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Introduction to managing conversations; useful phrases and strategies; speaking practice </w:t>
            </w:r>
          </w:p>
        </w:tc>
      </w:tr>
      <w:tr>
        <w:tc>
          <w:tcPr/>
          <w:p w:rsidR="00000000" w:rsidDel="00000000" w:rsidP="00000000" w:rsidRDefault="00000000" w:rsidRPr="00000000" w14:paraId="00000047">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p w:rsidR="00000000" w:rsidDel="00000000" w:rsidP="00000000" w:rsidRDefault="00000000" w:rsidRPr="00000000" w14:paraId="0000004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FO2</w:t>
            </w:r>
          </w:p>
        </w:tc>
        <w:tc>
          <w:tcPr/>
          <w:p w:rsidR="00000000" w:rsidDel="00000000" w:rsidP="00000000" w:rsidRDefault="00000000" w:rsidRPr="00000000" w14:paraId="0000004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Expressing opinions and different levels of certainty; speaking practice</w:t>
            </w:r>
          </w:p>
          <w:p w:rsidR="00000000" w:rsidDel="00000000" w:rsidP="00000000" w:rsidRDefault="00000000" w:rsidRPr="00000000" w14:paraId="0000004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jigsaw activities</w:t>
            </w:r>
          </w:p>
        </w:tc>
      </w:tr>
      <w:tr>
        <w:tc>
          <w:tcPr/>
          <w:p w:rsidR="00000000" w:rsidDel="00000000" w:rsidP="00000000" w:rsidRDefault="00000000" w:rsidRPr="00000000" w14:paraId="0000004B">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p w:rsidR="00000000" w:rsidDel="00000000" w:rsidP="00000000" w:rsidRDefault="00000000" w:rsidRPr="00000000" w14:paraId="0000004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FO2</w:t>
            </w:r>
          </w:p>
        </w:tc>
        <w:tc>
          <w:tcPr/>
          <w:p w:rsidR="00000000" w:rsidDel="00000000" w:rsidP="00000000" w:rsidRDefault="00000000" w:rsidRPr="00000000" w14:paraId="0000004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 Activity: peer teaching</w:t>
            </w:r>
          </w:p>
        </w:tc>
      </w:tr>
      <w:tr>
        <w:tc>
          <w:tcPr/>
          <w:p w:rsidR="00000000" w:rsidDel="00000000" w:rsidP="00000000" w:rsidRDefault="00000000" w:rsidRPr="00000000" w14:paraId="0000004E">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p w:rsidR="00000000" w:rsidDel="00000000" w:rsidP="00000000" w:rsidRDefault="00000000" w:rsidRPr="00000000" w14:paraId="0000004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FO2</w:t>
            </w:r>
          </w:p>
        </w:tc>
        <w:tc>
          <w:tcPr/>
          <w:p w:rsidR="00000000" w:rsidDel="00000000" w:rsidP="00000000" w:rsidRDefault="00000000" w:rsidRPr="00000000" w14:paraId="00000050">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FO2</w:t>
            </w:r>
          </w:p>
        </w:tc>
      </w:tr>
      <w:tr>
        <w:tc>
          <w:tcPr/>
          <w:p w:rsidR="00000000" w:rsidDel="00000000" w:rsidP="00000000" w:rsidRDefault="00000000" w:rsidRPr="00000000" w14:paraId="00000051">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p w:rsidR="00000000" w:rsidDel="00000000" w:rsidP="00000000" w:rsidRDefault="00000000" w:rsidRPr="00000000" w14:paraId="0000005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Fluency Monologue 1</w:t>
            </w:r>
          </w:p>
        </w:tc>
        <w:tc>
          <w:tcPr/>
          <w:p w:rsidR="00000000" w:rsidDel="00000000" w:rsidP="00000000" w:rsidRDefault="00000000" w:rsidRPr="00000000" w14:paraId="00000053">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Record FM1</w:t>
            </w:r>
            <w:r w:rsidDel="00000000" w:rsidR="00000000" w:rsidRPr="00000000">
              <w:rPr>
                <w:rFonts w:ascii="Calibri" w:cs="Calibri" w:eastAsia="Calibri" w:hAnsi="Calibri"/>
                <w:sz w:val="22"/>
                <w:szCs w:val="22"/>
                <w:rtl w:val="0"/>
              </w:rPr>
              <w:t xml:space="preserve"> (topic to be given on the day of the class)</w:t>
            </w:r>
          </w:p>
        </w:tc>
      </w:tr>
      <w:tr>
        <w:tc>
          <w:tcPr/>
          <w:p w:rsidR="00000000" w:rsidDel="00000000" w:rsidP="00000000" w:rsidRDefault="00000000" w:rsidRPr="00000000" w14:paraId="00000054">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p w:rsidR="00000000" w:rsidDel="00000000" w:rsidP="00000000" w:rsidRDefault="00000000" w:rsidRPr="00000000" w14:paraId="00000055">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Functional Objective 3:</w:t>
            </w:r>
            <w:r w:rsidDel="00000000" w:rsidR="00000000" w:rsidRPr="00000000">
              <w:rPr>
                <w:rFonts w:ascii="Calibri" w:cs="Calibri" w:eastAsia="Calibri" w:hAnsi="Calibri"/>
                <w:sz w:val="22"/>
                <w:szCs w:val="22"/>
                <w:rtl w:val="0"/>
              </w:rPr>
              <w:t xml:space="preserve"> Daily routines</w:t>
            </w:r>
          </w:p>
        </w:tc>
        <w:tc>
          <w:tcPr/>
          <w:p w:rsidR="00000000" w:rsidDel="00000000" w:rsidP="00000000" w:rsidRDefault="00000000" w:rsidRPr="00000000" w14:paraId="0000005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Talking about daily routines; speaking practice</w:t>
            </w:r>
          </w:p>
          <w:p w:rsidR="00000000" w:rsidDel="00000000" w:rsidP="00000000" w:rsidRDefault="00000000" w:rsidRPr="00000000" w14:paraId="0000005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Activity: think-pair-share</w:t>
            </w:r>
          </w:p>
        </w:tc>
      </w:tr>
      <w:tr>
        <w:tc>
          <w:tcPr/>
          <w:p w:rsidR="00000000" w:rsidDel="00000000" w:rsidP="00000000" w:rsidRDefault="00000000" w:rsidRPr="00000000" w14:paraId="00000058">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p w:rsidR="00000000" w:rsidDel="00000000" w:rsidP="00000000" w:rsidRDefault="00000000" w:rsidRPr="00000000" w14:paraId="0000005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FO3</w:t>
            </w:r>
          </w:p>
        </w:tc>
        <w:tc>
          <w:tcPr/>
          <w:p w:rsidR="00000000" w:rsidDel="00000000" w:rsidP="00000000" w:rsidRDefault="00000000" w:rsidRPr="00000000" w14:paraId="0000005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and practice of relevant grammar and vocabulary</w:t>
            </w:r>
          </w:p>
        </w:tc>
      </w:tr>
      <w:tr>
        <w:tc>
          <w:tcPr/>
          <w:p w:rsidR="00000000" w:rsidDel="00000000" w:rsidP="00000000" w:rsidRDefault="00000000" w:rsidRPr="00000000" w14:paraId="0000005B">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p w:rsidR="00000000" w:rsidDel="00000000" w:rsidP="00000000" w:rsidRDefault="00000000" w:rsidRPr="00000000" w14:paraId="0000005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FO3</w:t>
            </w:r>
          </w:p>
        </w:tc>
        <w:tc>
          <w:tcPr/>
          <w:p w:rsidR="00000000" w:rsidDel="00000000" w:rsidP="00000000" w:rsidRDefault="00000000" w:rsidRPr="00000000" w14:paraId="0000005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w:t>
            </w:r>
          </w:p>
        </w:tc>
      </w:tr>
      <w:tr>
        <w:tc>
          <w:tcPr/>
          <w:p w:rsidR="00000000" w:rsidDel="00000000" w:rsidP="00000000" w:rsidRDefault="00000000" w:rsidRPr="00000000" w14:paraId="0000005E">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p w:rsidR="00000000" w:rsidDel="00000000" w:rsidP="00000000" w:rsidRDefault="00000000" w:rsidRPr="00000000" w14:paraId="0000005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FO3</w:t>
            </w:r>
          </w:p>
        </w:tc>
        <w:tc>
          <w:tcPr/>
          <w:p w:rsidR="00000000" w:rsidDel="00000000" w:rsidP="00000000" w:rsidRDefault="00000000" w:rsidRPr="00000000" w14:paraId="00000060">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FO3</w:t>
            </w:r>
          </w:p>
        </w:tc>
      </w:tr>
      <w:tr>
        <w:tc>
          <w:tcPr/>
          <w:p w:rsidR="00000000" w:rsidDel="00000000" w:rsidP="00000000" w:rsidRDefault="00000000" w:rsidRPr="00000000" w14:paraId="00000061">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p w:rsidR="00000000" w:rsidDel="00000000" w:rsidP="00000000" w:rsidRDefault="00000000" w:rsidRPr="00000000" w14:paraId="0000006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Functional Objective 4:</w:t>
            </w:r>
          </w:p>
          <w:p w:rsidR="00000000" w:rsidDel="00000000" w:rsidP="00000000" w:rsidRDefault="00000000" w:rsidRPr="00000000" w14:paraId="00000063">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Describing people, objects and scenes</w:t>
            </w:r>
          </w:p>
        </w:tc>
        <w:tc>
          <w:tcPr/>
          <w:p w:rsidR="00000000" w:rsidDel="00000000" w:rsidP="00000000" w:rsidRDefault="00000000" w:rsidRPr="00000000" w14:paraId="0000006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Describing images of people; review and practice of relevant grammar and vocabulary; speaking practice</w:t>
            </w:r>
          </w:p>
        </w:tc>
      </w:tr>
      <w:tr>
        <w:tc>
          <w:tcPr/>
          <w:p w:rsidR="00000000" w:rsidDel="00000000" w:rsidP="00000000" w:rsidRDefault="00000000" w:rsidRPr="00000000" w14:paraId="00000065">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p w:rsidR="00000000" w:rsidDel="00000000" w:rsidP="00000000" w:rsidRDefault="00000000" w:rsidRPr="00000000" w14:paraId="0000006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FO4</w:t>
            </w:r>
          </w:p>
        </w:tc>
        <w:tc>
          <w:tcPr/>
          <w:p w:rsidR="00000000" w:rsidDel="00000000" w:rsidP="00000000" w:rsidRDefault="00000000" w:rsidRPr="00000000" w14:paraId="0000006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Describing images of objects; review and practice of relevant grammar and vocabulary; speaking practice</w:t>
            </w:r>
          </w:p>
        </w:tc>
      </w:tr>
      <w:tr>
        <w:tc>
          <w:tcPr/>
          <w:p w:rsidR="00000000" w:rsidDel="00000000" w:rsidP="00000000" w:rsidRDefault="00000000" w:rsidRPr="00000000" w14:paraId="00000068">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p w:rsidR="00000000" w:rsidDel="00000000" w:rsidP="00000000" w:rsidRDefault="00000000" w:rsidRPr="00000000" w14:paraId="0000006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FO4</w:t>
            </w:r>
          </w:p>
        </w:tc>
        <w:tc>
          <w:tcPr/>
          <w:p w:rsidR="00000000" w:rsidDel="00000000" w:rsidP="00000000" w:rsidRDefault="00000000" w:rsidRPr="00000000" w14:paraId="0000006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Describing images of scenes; review and practice of relevant grammar and vocabulary; speaking practice</w:t>
            </w:r>
          </w:p>
        </w:tc>
      </w:tr>
      <w:tr>
        <w:tc>
          <w:tcPr/>
          <w:p w:rsidR="00000000" w:rsidDel="00000000" w:rsidP="00000000" w:rsidRDefault="00000000" w:rsidRPr="00000000" w14:paraId="0000006B">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17</w:t>
            </w:r>
          </w:p>
        </w:tc>
        <w:tc>
          <w:tcPr/>
          <w:p w:rsidR="00000000" w:rsidDel="00000000" w:rsidP="00000000" w:rsidRDefault="00000000" w:rsidRPr="00000000" w14:paraId="0000006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FO4</w:t>
            </w:r>
          </w:p>
        </w:tc>
        <w:tc>
          <w:tcPr/>
          <w:p w:rsidR="00000000" w:rsidDel="00000000" w:rsidP="00000000" w:rsidRDefault="00000000" w:rsidRPr="00000000" w14:paraId="0000006D">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 Activity: free discussion</w:t>
            </w:r>
          </w:p>
        </w:tc>
      </w:tr>
      <w:tr>
        <w:tc>
          <w:tcPr/>
          <w:p w:rsidR="00000000" w:rsidDel="00000000" w:rsidP="00000000" w:rsidRDefault="00000000" w:rsidRPr="00000000" w14:paraId="0000006E">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w:t>
            </w:r>
          </w:p>
        </w:tc>
        <w:tc>
          <w:tcPr/>
          <w:p w:rsidR="00000000" w:rsidDel="00000000" w:rsidP="00000000" w:rsidRDefault="00000000" w:rsidRPr="00000000" w14:paraId="0000006F">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FO4</w:t>
            </w:r>
          </w:p>
        </w:tc>
        <w:tc>
          <w:tcPr/>
          <w:p w:rsidR="00000000" w:rsidDel="00000000" w:rsidP="00000000" w:rsidRDefault="00000000" w:rsidRPr="00000000" w14:paraId="00000070">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FO4</w:t>
            </w:r>
          </w:p>
        </w:tc>
      </w:tr>
      <w:tr>
        <w:tc>
          <w:tcPr/>
          <w:p w:rsidR="00000000" w:rsidDel="00000000" w:rsidP="00000000" w:rsidRDefault="00000000" w:rsidRPr="00000000" w14:paraId="00000071">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19</w:t>
            </w:r>
          </w:p>
        </w:tc>
        <w:tc>
          <w:tcPr/>
          <w:p w:rsidR="00000000" w:rsidDel="00000000" w:rsidP="00000000" w:rsidRDefault="00000000" w:rsidRPr="00000000" w14:paraId="00000072">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Fluency Monologue 2</w:t>
            </w:r>
          </w:p>
        </w:tc>
        <w:tc>
          <w:tcPr/>
          <w:p w:rsidR="00000000" w:rsidDel="00000000" w:rsidP="00000000" w:rsidRDefault="00000000" w:rsidRPr="00000000" w14:paraId="00000073">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Record FM2</w:t>
            </w:r>
            <w:r w:rsidDel="00000000" w:rsidR="00000000" w:rsidRPr="00000000">
              <w:rPr>
                <w:rFonts w:ascii="Calibri" w:cs="Calibri" w:eastAsia="Calibri" w:hAnsi="Calibri"/>
                <w:sz w:val="22"/>
                <w:szCs w:val="22"/>
                <w:rtl w:val="0"/>
              </w:rPr>
              <w:t xml:space="preserve"> (topic to be given on the day of the class)</w:t>
            </w:r>
          </w:p>
        </w:tc>
      </w:tr>
      <w:tr>
        <w:tc>
          <w:tcPr/>
          <w:p w:rsidR="00000000" w:rsidDel="00000000" w:rsidP="00000000" w:rsidRDefault="00000000" w:rsidRPr="00000000" w14:paraId="00000074">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w:t>
            </w:r>
          </w:p>
        </w:tc>
        <w:tc>
          <w:tcPr/>
          <w:p w:rsidR="00000000" w:rsidDel="00000000" w:rsidP="00000000" w:rsidRDefault="00000000" w:rsidRPr="00000000" w14:paraId="00000075">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Functional Objective 5: </w:t>
            </w:r>
            <w:r w:rsidDel="00000000" w:rsidR="00000000" w:rsidRPr="00000000">
              <w:rPr>
                <w:rFonts w:ascii="Calibri" w:cs="Calibri" w:eastAsia="Calibri" w:hAnsi="Calibri"/>
                <w:sz w:val="22"/>
                <w:szCs w:val="22"/>
                <w:rtl w:val="0"/>
              </w:rPr>
              <w:t xml:space="preserve">Recounting past events</w:t>
            </w:r>
          </w:p>
        </w:tc>
        <w:tc>
          <w:tcPr/>
          <w:p w:rsidR="00000000" w:rsidDel="00000000" w:rsidP="00000000" w:rsidRDefault="00000000" w:rsidRPr="00000000" w14:paraId="0000007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Introduction to recounting past events; useful phrases and strategies; speaking practice</w:t>
            </w:r>
          </w:p>
        </w:tc>
      </w:tr>
      <w:tr>
        <w:tc>
          <w:tcPr/>
          <w:p w:rsidR="00000000" w:rsidDel="00000000" w:rsidP="00000000" w:rsidRDefault="00000000" w:rsidRPr="00000000" w14:paraId="00000077">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21</w:t>
            </w:r>
          </w:p>
        </w:tc>
        <w:tc>
          <w:tcPr/>
          <w:p w:rsidR="00000000" w:rsidDel="00000000" w:rsidP="00000000" w:rsidRDefault="00000000" w:rsidRPr="00000000" w14:paraId="0000007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FO5</w:t>
            </w:r>
          </w:p>
        </w:tc>
        <w:tc>
          <w:tcPr/>
          <w:p w:rsidR="00000000" w:rsidDel="00000000" w:rsidP="00000000" w:rsidRDefault="00000000" w:rsidRPr="00000000" w14:paraId="00000079">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of relevant grammar, vocabulary and strategies; speaking practice</w:t>
            </w:r>
          </w:p>
        </w:tc>
      </w:tr>
      <w:tr>
        <w:tc>
          <w:tcPr/>
          <w:p w:rsidR="00000000" w:rsidDel="00000000" w:rsidP="00000000" w:rsidRDefault="00000000" w:rsidRPr="00000000" w14:paraId="0000007A">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22</w:t>
            </w:r>
          </w:p>
        </w:tc>
        <w:tc>
          <w:tcPr/>
          <w:p w:rsidR="00000000" w:rsidDel="00000000" w:rsidP="00000000" w:rsidRDefault="00000000" w:rsidRPr="00000000" w14:paraId="0000007B">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FO5</w:t>
            </w:r>
          </w:p>
        </w:tc>
        <w:tc>
          <w:tcPr/>
          <w:p w:rsidR="00000000" w:rsidDel="00000000" w:rsidP="00000000" w:rsidRDefault="00000000" w:rsidRPr="00000000" w14:paraId="0000007C">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 Activity: creative recitation</w:t>
            </w:r>
          </w:p>
        </w:tc>
      </w:tr>
      <w:tr>
        <w:tc>
          <w:tcPr/>
          <w:p w:rsidR="00000000" w:rsidDel="00000000" w:rsidP="00000000" w:rsidRDefault="00000000" w:rsidRPr="00000000" w14:paraId="0000007D">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w:t>
            </w:r>
          </w:p>
        </w:tc>
        <w:tc>
          <w:tcPr/>
          <w:p w:rsidR="00000000" w:rsidDel="00000000" w:rsidP="00000000" w:rsidRDefault="00000000" w:rsidRPr="00000000" w14:paraId="0000007E">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FO5</w:t>
            </w:r>
          </w:p>
        </w:tc>
        <w:tc>
          <w:tcPr/>
          <w:p w:rsidR="00000000" w:rsidDel="00000000" w:rsidP="00000000" w:rsidRDefault="00000000" w:rsidRPr="00000000" w14:paraId="0000007F">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FO5</w:t>
            </w:r>
          </w:p>
        </w:tc>
      </w:tr>
      <w:tr>
        <w:tc>
          <w:tcPr/>
          <w:p w:rsidR="00000000" w:rsidDel="00000000" w:rsidP="00000000" w:rsidRDefault="00000000" w:rsidRPr="00000000" w14:paraId="00000080">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w:t>
            </w:r>
          </w:p>
        </w:tc>
        <w:tc>
          <w:tcPr/>
          <w:p w:rsidR="00000000" w:rsidDel="00000000" w:rsidP="00000000" w:rsidRDefault="00000000" w:rsidRPr="00000000" w14:paraId="00000081">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Functional Objective 6: </w:t>
            </w:r>
            <w:r w:rsidDel="00000000" w:rsidR="00000000" w:rsidRPr="00000000">
              <w:rPr>
                <w:rFonts w:ascii="Calibri" w:cs="Calibri" w:eastAsia="Calibri" w:hAnsi="Calibri"/>
                <w:sz w:val="22"/>
                <w:szCs w:val="22"/>
                <w:rtl w:val="0"/>
              </w:rPr>
              <w:t xml:space="preserve">Giving and receiving advice</w:t>
            </w:r>
          </w:p>
        </w:tc>
        <w:tc>
          <w:tcPr/>
          <w:p w:rsidR="00000000" w:rsidDel="00000000" w:rsidP="00000000" w:rsidRDefault="00000000" w:rsidRPr="00000000" w14:paraId="0000008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Introduction to giving and receiving advice; useful phrases and strategies; speaking practice</w:t>
            </w:r>
          </w:p>
        </w:tc>
      </w:tr>
      <w:tr>
        <w:tc>
          <w:tcPr/>
          <w:p w:rsidR="00000000" w:rsidDel="00000000" w:rsidP="00000000" w:rsidRDefault="00000000" w:rsidRPr="00000000" w14:paraId="00000083">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w:t>
            </w:r>
          </w:p>
        </w:tc>
        <w:tc>
          <w:tcPr/>
          <w:p w:rsidR="00000000" w:rsidDel="00000000" w:rsidP="00000000" w:rsidRDefault="00000000" w:rsidRPr="00000000" w14:paraId="0000008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FO6</w:t>
            </w:r>
          </w:p>
        </w:tc>
        <w:tc>
          <w:tcPr/>
          <w:p w:rsidR="00000000" w:rsidDel="00000000" w:rsidP="00000000" w:rsidRDefault="00000000" w:rsidRPr="00000000" w14:paraId="0000008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Review of relevant grammar, vocabulary and strategies; speaking practice</w:t>
            </w:r>
          </w:p>
        </w:tc>
      </w:tr>
      <w:tr>
        <w:tc>
          <w:tcPr/>
          <w:p w:rsidR="00000000" w:rsidDel="00000000" w:rsidP="00000000" w:rsidRDefault="00000000" w:rsidRPr="00000000" w14:paraId="00000086">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26</w:t>
            </w:r>
          </w:p>
        </w:tc>
        <w:tc>
          <w:tcPr/>
          <w:p w:rsidR="00000000" w:rsidDel="00000000" w:rsidP="00000000" w:rsidRDefault="00000000" w:rsidRPr="00000000" w14:paraId="00000087">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FO6</w:t>
            </w:r>
          </w:p>
        </w:tc>
        <w:tc>
          <w:tcPr/>
          <w:p w:rsidR="00000000" w:rsidDel="00000000" w:rsidP="00000000" w:rsidRDefault="00000000" w:rsidRPr="00000000" w14:paraId="0000008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Integrated speaking practice and feedback; review of relevant grammar and vocabulary Activity: role play</w:t>
            </w:r>
          </w:p>
        </w:tc>
      </w:tr>
      <w:tr>
        <w:tc>
          <w:tcPr/>
          <w:p w:rsidR="00000000" w:rsidDel="00000000" w:rsidP="00000000" w:rsidRDefault="00000000" w:rsidRPr="00000000" w14:paraId="00000089">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27</w:t>
            </w:r>
          </w:p>
        </w:tc>
        <w:tc>
          <w:tcPr/>
          <w:p w:rsidR="00000000" w:rsidDel="00000000" w:rsidP="00000000" w:rsidRDefault="00000000" w:rsidRPr="00000000" w14:paraId="0000008A">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FO6</w:t>
            </w:r>
          </w:p>
        </w:tc>
        <w:tc>
          <w:tcPr/>
          <w:p w:rsidR="00000000" w:rsidDel="00000000" w:rsidP="00000000" w:rsidRDefault="00000000" w:rsidRPr="00000000" w14:paraId="0000008B">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Quiz and record F06</w:t>
            </w:r>
          </w:p>
        </w:tc>
      </w:tr>
      <w:tr>
        <w:tc>
          <w:tcPr/>
          <w:p w:rsidR="00000000" w:rsidDel="00000000" w:rsidP="00000000" w:rsidRDefault="00000000" w:rsidRPr="00000000" w14:paraId="0000008C">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28</w:t>
            </w:r>
          </w:p>
        </w:tc>
        <w:tc>
          <w:tcPr/>
          <w:p w:rsidR="00000000" w:rsidDel="00000000" w:rsidP="00000000" w:rsidRDefault="00000000" w:rsidRPr="00000000" w14:paraId="0000008D">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Fluency Monologue 3</w:t>
            </w:r>
          </w:p>
        </w:tc>
        <w:tc>
          <w:tcPr/>
          <w:p w:rsidR="00000000" w:rsidDel="00000000" w:rsidP="00000000" w:rsidRDefault="00000000" w:rsidRPr="00000000" w14:paraId="0000008E">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Record FM3</w:t>
            </w:r>
            <w:r w:rsidDel="00000000" w:rsidR="00000000" w:rsidRPr="00000000">
              <w:rPr>
                <w:rFonts w:ascii="Calibri" w:cs="Calibri" w:eastAsia="Calibri" w:hAnsi="Calibri"/>
                <w:sz w:val="22"/>
                <w:szCs w:val="22"/>
                <w:rtl w:val="0"/>
              </w:rPr>
              <w:t xml:space="preserve"> (topic to be given on the day of the class)</w:t>
            </w:r>
          </w:p>
        </w:tc>
      </w:tr>
      <w:tr>
        <w:tc>
          <w:tcPr/>
          <w:p w:rsidR="00000000" w:rsidDel="00000000" w:rsidP="00000000" w:rsidRDefault="00000000" w:rsidRPr="00000000" w14:paraId="0000008F">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29</w:t>
            </w:r>
          </w:p>
        </w:tc>
        <w:tc>
          <w:tcPr/>
          <w:p w:rsidR="00000000" w:rsidDel="00000000" w:rsidP="00000000" w:rsidRDefault="00000000" w:rsidRPr="00000000" w14:paraId="00000090">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 preparation</w:t>
            </w:r>
          </w:p>
        </w:tc>
        <w:tc>
          <w:tcPr/>
          <w:p w:rsidR="00000000" w:rsidDel="00000000" w:rsidP="00000000" w:rsidRDefault="00000000" w:rsidRPr="00000000" w14:paraId="00000091">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Grammar and vocabulary review</w:t>
            </w:r>
          </w:p>
          <w:p w:rsidR="00000000" w:rsidDel="00000000" w:rsidP="00000000" w:rsidRDefault="00000000" w:rsidRPr="00000000" w14:paraId="00000092">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think-group-share, peer teaching</w:t>
            </w:r>
          </w:p>
        </w:tc>
      </w:tr>
      <w:tr>
        <w:tc>
          <w:tcPr/>
          <w:p w:rsidR="00000000" w:rsidDel="00000000" w:rsidP="00000000" w:rsidRDefault="00000000" w:rsidRPr="00000000" w14:paraId="00000093">
            <w:pPr>
              <w:spacing w:line="276"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w:t>
            </w:r>
          </w:p>
        </w:tc>
        <w:tc>
          <w:tcPr/>
          <w:p w:rsidR="00000000" w:rsidDel="00000000" w:rsidP="00000000" w:rsidRDefault="00000000" w:rsidRPr="00000000" w14:paraId="00000094">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 preparation</w:t>
            </w:r>
          </w:p>
        </w:tc>
        <w:tc>
          <w:tcPr/>
          <w:p w:rsidR="00000000" w:rsidDel="00000000" w:rsidP="00000000" w:rsidRDefault="00000000" w:rsidRPr="00000000" w14:paraId="00000095">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Speaking review</w:t>
            </w:r>
          </w:p>
          <w:p w:rsidR="00000000" w:rsidDel="00000000" w:rsidP="00000000" w:rsidRDefault="00000000" w:rsidRPr="00000000" w14:paraId="00000096">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think-pair-share, peer teaching, speaking practice</w:t>
            </w:r>
          </w:p>
        </w:tc>
      </w:tr>
      <w:tr>
        <w:tc>
          <w:tcPr/>
          <w:p w:rsidR="00000000" w:rsidDel="00000000" w:rsidP="00000000" w:rsidRDefault="00000000" w:rsidRPr="00000000" w14:paraId="00000097">
            <w:pPr>
              <w:spacing w:line="276"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98">
            <w:pPr>
              <w:spacing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Exam</w:t>
            </w:r>
          </w:p>
        </w:tc>
        <w:tc>
          <w:tcPr/>
          <w:p w:rsidR="00000000" w:rsidDel="00000000" w:rsidP="00000000" w:rsidRDefault="00000000" w:rsidRPr="00000000" w14:paraId="00000099">
            <w:pPr>
              <w:spacing w:line="276"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A">
      <w:pPr>
        <w:spacing w:line="480" w:lineRule="auto"/>
        <w:rPr>
          <w:rFonts w:ascii="Calibri" w:cs="Calibri" w:eastAsia="Calibri" w:hAnsi="Calibri"/>
          <w:sz w:val="22"/>
          <w:szCs w:val="22"/>
        </w:rPr>
      </w:pPr>
      <w:r w:rsidDel="00000000" w:rsidR="00000000" w:rsidRPr="00000000">
        <w:rPr>
          <w:rtl w:val="0"/>
        </w:rPr>
      </w:r>
    </w:p>
    <w:tbl>
      <w:tblPr>
        <w:tblStyle w:val="Table4"/>
        <w:tblW w:w="90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0"/>
        <w:tblGridChange w:id="0">
          <w:tblGrid>
            <w:gridCol w:w="9010"/>
          </w:tblGrid>
        </w:tblGridChange>
      </w:tblGrid>
      <w:tr>
        <w:tc>
          <w:tcPr/>
          <w:p w:rsidR="00000000" w:rsidDel="00000000" w:rsidP="00000000" w:rsidRDefault="00000000" w:rsidRPr="00000000" w14:paraId="0000009B">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Required Materials:</w:t>
            </w:r>
          </w:p>
        </w:tc>
      </w:tr>
      <w:tr>
        <w:tc>
          <w:tcPr/>
          <w:p w:rsidR="00000000" w:rsidDel="00000000" w:rsidP="00000000" w:rsidRDefault="00000000" w:rsidRPr="00000000" w14:paraId="0000009C">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A4 writing paper, pens, highlighters, pencils</w:t>
            </w:r>
          </w:p>
          <w:p w:rsidR="00000000" w:rsidDel="00000000" w:rsidP="00000000" w:rsidRDefault="00000000" w:rsidRPr="00000000" w14:paraId="0000009D">
            <w:pPr>
              <w:keepNext w:val="0"/>
              <w:keepLines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Japanese-English, English Japanese dictionary (Useful Apps will be discussed in class)</w:t>
            </w:r>
          </w:p>
          <w:p w:rsidR="00000000" w:rsidDel="00000000" w:rsidP="00000000" w:rsidRDefault="00000000" w:rsidRPr="00000000" w14:paraId="0000009E">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Handouts provided by teacher/ downloaded by students as necessary</w:t>
            </w:r>
          </w:p>
          <w:p w:rsidR="00000000" w:rsidDel="00000000" w:rsidP="00000000" w:rsidRDefault="00000000" w:rsidRPr="00000000" w14:paraId="0000009F">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Binder for handouts (with lined A4 loose leaf paper)</w:t>
            </w:r>
          </w:p>
          <w:p w:rsidR="00000000" w:rsidDel="00000000" w:rsidP="00000000" w:rsidRDefault="00000000" w:rsidRPr="00000000" w14:paraId="000000A0">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MIC Speaking Handbook (purchased at start of term)</w:t>
            </w:r>
          </w:p>
          <w:p w:rsidR="00000000" w:rsidDel="00000000" w:rsidP="00000000" w:rsidRDefault="00000000" w:rsidRPr="00000000" w14:paraId="000000A1">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Grammar Textbook (purchased at start of term)</w:t>
            </w:r>
          </w:p>
          <w:p w:rsidR="00000000" w:rsidDel="00000000" w:rsidP="00000000" w:rsidRDefault="00000000" w:rsidRPr="00000000" w14:paraId="000000A2">
            <w:pPr>
              <w:keepNext w:val="0"/>
              <w:keepLines w:val="0"/>
              <w:widowControl w:val="0"/>
              <w:numPr>
                <w:ilvl w:val="0"/>
                <w:numId w:val="9"/>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smart phone or tablet is highly recommended (but not required)</w:t>
            </w:r>
          </w:p>
        </w:tc>
      </w:tr>
      <w:tr>
        <w:tc>
          <w:tcPr/>
          <w:p w:rsidR="00000000" w:rsidDel="00000000" w:rsidP="00000000" w:rsidRDefault="00000000" w:rsidRPr="00000000" w14:paraId="000000A3">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Course Policies (Attendance, etc.)</w:t>
            </w:r>
          </w:p>
        </w:tc>
      </w:tr>
      <w:tr>
        <w:tc>
          <w:tcPr/>
          <w:p w:rsidR="00000000" w:rsidDel="00000000" w:rsidP="00000000" w:rsidRDefault="00000000" w:rsidRPr="00000000" w14:paraId="000000A4">
            <w:pPr>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Attendance</w:t>
            </w:r>
          </w:p>
          <w:p w:rsidR="00000000" w:rsidDel="00000000" w:rsidP="00000000" w:rsidRDefault="00000000" w:rsidRPr="00000000" w14:paraId="000000A5">
            <w:pPr>
              <w:rPr>
                <w:rFonts w:ascii="Calibri" w:cs="Calibri" w:eastAsia="Calibri" w:hAnsi="Calibri"/>
                <w:b w:val="1"/>
                <w:color w:val="000000"/>
                <w:sz w:val="22"/>
                <w:szCs w:val="22"/>
                <w:u w:val="single"/>
              </w:rPr>
            </w:pPr>
            <w:r w:rsidDel="00000000" w:rsidR="00000000" w:rsidRPr="00000000">
              <w:rPr>
                <w:rtl w:val="0"/>
              </w:rPr>
            </w:r>
          </w:p>
          <w:p w:rsidR="00000000" w:rsidDel="00000000" w:rsidP="00000000" w:rsidRDefault="00000000" w:rsidRPr="00000000" w14:paraId="000000A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will not get any points for attendance because it is expected that you will attend 100% of classes. If you are absent for any reason you need to 1) email your teacher and 2) ask a classmate or the teacher for class notes and homework assignment information. Participation is </w:t>
            </w:r>
            <w:r w:rsidDel="00000000" w:rsidR="00000000" w:rsidRPr="00000000">
              <w:rPr>
                <w:rFonts w:ascii="Calibri" w:cs="Calibri" w:eastAsia="Calibri" w:hAnsi="Calibri"/>
                <w:b w:val="1"/>
                <w:color w:val="000000"/>
                <w:sz w:val="22"/>
                <w:szCs w:val="22"/>
                <w:rtl w:val="0"/>
              </w:rPr>
              <w:t xml:space="preserve">required</w:t>
            </w:r>
            <w:r w:rsidDel="00000000" w:rsidR="00000000" w:rsidRPr="00000000">
              <w:rPr>
                <w:rFonts w:ascii="Calibri" w:cs="Calibri" w:eastAsia="Calibri" w:hAnsi="Calibri"/>
                <w:color w:val="000000"/>
                <w:sz w:val="22"/>
                <w:szCs w:val="22"/>
                <w:rtl w:val="0"/>
              </w:rPr>
              <w:t xml:space="preserve"> at all classes. </w:t>
            </w:r>
          </w:p>
          <w:p w:rsidR="00000000" w:rsidDel="00000000" w:rsidP="00000000" w:rsidRDefault="00000000" w:rsidRPr="00000000" w14:paraId="000000A7">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Being absent is not be an excuse for not turning in homework.  All </w:t>
            </w:r>
            <w:r w:rsidDel="00000000" w:rsidR="00000000" w:rsidRPr="00000000">
              <w:rPr>
                <w:rFonts w:ascii="Calibri" w:cs="Calibri" w:eastAsia="Calibri" w:hAnsi="Calibri"/>
                <w:b w:val="1"/>
                <w:color w:val="000000"/>
                <w:sz w:val="22"/>
                <w:szCs w:val="22"/>
                <w:rtl w:val="0"/>
              </w:rPr>
              <w:t xml:space="preserve">late assignments</w:t>
            </w:r>
            <w:r w:rsidDel="00000000" w:rsidR="00000000" w:rsidRPr="00000000">
              <w:rPr>
                <w:rFonts w:ascii="Calibri" w:cs="Calibri" w:eastAsia="Calibri" w:hAnsi="Calibri"/>
                <w:color w:val="000000"/>
                <w:sz w:val="22"/>
                <w:szCs w:val="22"/>
                <w:rtl w:val="0"/>
              </w:rPr>
              <w:t xml:space="preserve"> (even if you are not absent) will be </w:t>
            </w:r>
            <w:r w:rsidDel="00000000" w:rsidR="00000000" w:rsidRPr="00000000">
              <w:rPr>
                <w:rFonts w:ascii="Calibri" w:cs="Calibri" w:eastAsia="Calibri" w:hAnsi="Calibri"/>
                <w:b w:val="1"/>
                <w:color w:val="000000"/>
                <w:sz w:val="22"/>
                <w:szCs w:val="22"/>
                <w:rtl w:val="0"/>
              </w:rPr>
              <w:t xml:space="preserve">reduced by 20%</w:t>
            </w:r>
            <w:r w:rsidDel="00000000" w:rsidR="00000000" w:rsidRPr="00000000">
              <w:rPr>
                <w:rFonts w:ascii="Calibri" w:cs="Calibri" w:eastAsia="Calibri" w:hAnsi="Calibri"/>
                <w:color w:val="000000"/>
                <w:sz w:val="22"/>
                <w:szCs w:val="22"/>
                <w:rtl w:val="0"/>
              </w:rPr>
              <w:t xml:space="preserve">.  Also, late assignments will not be accepted </w:t>
            </w:r>
            <w:r w:rsidDel="00000000" w:rsidR="00000000" w:rsidRPr="00000000">
              <w:rPr>
                <w:rFonts w:ascii="Calibri" w:cs="Calibri" w:eastAsia="Calibri" w:hAnsi="Calibri"/>
                <w:b w:val="1"/>
                <w:color w:val="000000"/>
                <w:sz w:val="22"/>
                <w:szCs w:val="22"/>
                <w:rtl w:val="0"/>
              </w:rPr>
              <w:t xml:space="preserve">two weeks after the deadline</w:t>
            </w:r>
            <w:r w:rsidDel="00000000" w:rsidR="00000000" w:rsidRPr="00000000">
              <w:rPr>
                <w:rFonts w:ascii="Calibri" w:cs="Calibri" w:eastAsia="Calibri" w:hAnsi="Calibri"/>
                <w:color w:val="000000"/>
                <w:sz w:val="22"/>
                <w:szCs w:val="22"/>
                <w:rtl w:val="0"/>
              </w:rPr>
              <w:t xml:space="preserve">.  After that the assignment will receive </w:t>
            </w:r>
            <w:r w:rsidDel="00000000" w:rsidR="00000000" w:rsidRPr="00000000">
              <w:rPr>
                <w:rFonts w:ascii="Calibri" w:cs="Calibri" w:eastAsia="Calibri" w:hAnsi="Calibri"/>
                <w:b w:val="1"/>
                <w:color w:val="000000"/>
                <w:sz w:val="22"/>
                <w:szCs w:val="22"/>
                <w:rtl w:val="0"/>
              </w:rPr>
              <w:t xml:space="preserve">0 marks</w:t>
            </w:r>
            <w:r w:rsidDel="00000000" w:rsidR="00000000" w:rsidRPr="00000000">
              <w:rPr>
                <w:rFonts w:ascii="Calibri" w:cs="Calibri" w:eastAsia="Calibri" w:hAnsi="Calibri"/>
                <w:color w:val="000000"/>
                <w:sz w:val="22"/>
                <w:szCs w:val="22"/>
                <w:rtl w:val="0"/>
              </w:rPr>
              <w:t xml:space="preserve">. Exceptions will be made for more serious illnesses only.  </w:t>
            </w:r>
          </w:p>
          <w:p w:rsidR="00000000" w:rsidDel="00000000" w:rsidP="00000000" w:rsidRDefault="00000000" w:rsidRPr="00000000" w14:paraId="000000A9">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If you have five or more </w:t>
            </w:r>
            <w:r w:rsidDel="00000000" w:rsidR="00000000" w:rsidRPr="00000000">
              <w:rPr>
                <w:rFonts w:ascii="Calibri" w:cs="Calibri" w:eastAsia="Calibri" w:hAnsi="Calibri"/>
                <w:b w:val="1"/>
                <w:color w:val="000000"/>
                <w:sz w:val="22"/>
                <w:szCs w:val="22"/>
                <w:rtl w:val="0"/>
              </w:rPr>
              <w:t xml:space="preserve">'unexcused absences'</w:t>
            </w:r>
            <w:r w:rsidDel="00000000" w:rsidR="00000000" w:rsidRPr="00000000">
              <w:rPr>
                <w:rFonts w:ascii="Calibri" w:cs="Calibri" w:eastAsia="Calibri" w:hAnsi="Calibri"/>
                <w:color w:val="000000"/>
                <w:sz w:val="22"/>
                <w:szCs w:val="22"/>
                <w:rtl w:val="0"/>
              </w:rPr>
              <w:t xml:space="preserve"> you may be asked to withdraw from the class. An 'unexcused absence' is any absence for which you do not have permission. Medical reasons, family emergencies and so on are </w:t>
            </w:r>
            <w:r w:rsidDel="00000000" w:rsidR="00000000" w:rsidRPr="00000000">
              <w:rPr>
                <w:rFonts w:ascii="Calibri" w:cs="Calibri" w:eastAsia="Calibri" w:hAnsi="Calibri"/>
                <w:b w:val="1"/>
                <w:color w:val="000000"/>
                <w:sz w:val="22"/>
                <w:szCs w:val="22"/>
                <w:rtl w:val="0"/>
              </w:rPr>
              <w:t xml:space="preserve">NOT</w:t>
            </w:r>
            <w:r w:rsidDel="00000000" w:rsidR="00000000" w:rsidRPr="00000000">
              <w:rPr>
                <w:rFonts w:ascii="Calibri" w:cs="Calibri" w:eastAsia="Calibri" w:hAnsi="Calibri"/>
                <w:color w:val="000000"/>
                <w:sz w:val="22"/>
                <w:szCs w:val="22"/>
                <w:rtl w:val="0"/>
              </w:rPr>
              <w:t xml:space="preserve"> counted as unexcused absences and will </w:t>
            </w:r>
            <w:r w:rsidDel="00000000" w:rsidR="00000000" w:rsidRPr="00000000">
              <w:rPr>
                <w:rFonts w:ascii="Calibri" w:cs="Calibri" w:eastAsia="Calibri" w:hAnsi="Calibri"/>
                <w:b w:val="1"/>
                <w:color w:val="000000"/>
                <w:sz w:val="22"/>
                <w:szCs w:val="22"/>
                <w:rtl w:val="0"/>
              </w:rPr>
              <w:t xml:space="preserve">NOT</w:t>
            </w:r>
            <w:r w:rsidDel="00000000" w:rsidR="00000000" w:rsidRPr="00000000">
              <w:rPr>
                <w:rFonts w:ascii="Calibri" w:cs="Calibri" w:eastAsia="Calibri" w:hAnsi="Calibri"/>
                <w:color w:val="000000"/>
                <w:sz w:val="22"/>
                <w:szCs w:val="22"/>
                <w:rtl w:val="0"/>
              </w:rPr>
              <w:t xml:space="preserve"> influence your grade.</w:t>
            </w:r>
          </w:p>
          <w:p w:rsidR="00000000" w:rsidDel="00000000" w:rsidP="00000000" w:rsidRDefault="00000000" w:rsidRPr="00000000" w14:paraId="000000AB">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C">
            <w:pPr>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After 2 unexcused absence</w:t>
            </w:r>
            <w:r w:rsidDel="00000000" w:rsidR="00000000" w:rsidRPr="00000000">
              <w:rPr>
                <w:rFonts w:ascii="Calibri" w:cs="Calibri" w:eastAsia="Calibri" w:hAnsi="Calibri"/>
                <w:color w:val="000000"/>
                <w:sz w:val="22"/>
                <w:szCs w:val="22"/>
                <w:rtl w:val="0"/>
              </w:rPr>
              <w:t xml:space="preserve"> you will be </w:t>
            </w:r>
            <w:r w:rsidDel="00000000" w:rsidR="00000000" w:rsidRPr="00000000">
              <w:rPr>
                <w:rFonts w:ascii="Calibri" w:cs="Calibri" w:eastAsia="Calibri" w:hAnsi="Calibri"/>
                <w:b w:val="1"/>
                <w:color w:val="000000"/>
                <w:sz w:val="22"/>
                <w:szCs w:val="22"/>
                <w:rtl w:val="0"/>
              </w:rPr>
              <w:t xml:space="preserve">subtracted 1% point from your final grade</w:t>
            </w:r>
            <w:r w:rsidDel="00000000" w:rsidR="00000000" w:rsidRPr="00000000">
              <w:rPr>
                <w:rFonts w:ascii="Calibri" w:cs="Calibri" w:eastAsia="Calibri" w:hAnsi="Calibri"/>
                <w:color w:val="000000"/>
                <w:sz w:val="22"/>
                <w:szCs w:val="22"/>
                <w:rtl w:val="0"/>
              </w:rPr>
              <w:t xml:space="preserve">.  If you are late (for an unexcused reason) for </w:t>
            </w:r>
            <w:r w:rsidDel="00000000" w:rsidR="00000000" w:rsidRPr="00000000">
              <w:rPr>
                <w:rFonts w:ascii="Calibri" w:cs="Calibri" w:eastAsia="Calibri" w:hAnsi="Calibri"/>
                <w:b w:val="1"/>
                <w:color w:val="000000"/>
                <w:sz w:val="22"/>
                <w:szCs w:val="22"/>
                <w:rtl w:val="0"/>
              </w:rPr>
              <w:t xml:space="preserve">three classes</w:t>
            </w:r>
            <w:r w:rsidDel="00000000" w:rsidR="00000000" w:rsidRPr="00000000">
              <w:rPr>
                <w:rFonts w:ascii="Calibri" w:cs="Calibri" w:eastAsia="Calibri" w:hAnsi="Calibri"/>
                <w:color w:val="000000"/>
                <w:sz w:val="22"/>
                <w:szCs w:val="22"/>
                <w:rtl w:val="0"/>
              </w:rPr>
              <w:t xml:space="preserve"> it will </w:t>
            </w:r>
            <w:r w:rsidDel="00000000" w:rsidR="00000000" w:rsidRPr="00000000">
              <w:rPr>
                <w:rFonts w:ascii="Calibri" w:cs="Calibri" w:eastAsia="Calibri" w:hAnsi="Calibri"/>
                <w:b w:val="1"/>
                <w:color w:val="000000"/>
                <w:sz w:val="22"/>
                <w:szCs w:val="22"/>
                <w:rtl w:val="0"/>
              </w:rPr>
              <w:t xml:space="preserve">equal 1 unexcused absence</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A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may NOT sleep in class. Any student sleeping will be asked to stand up to help you wake up.  Students who continue to sleep will receive an ‘unexcused absence’. </w:t>
            </w:r>
          </w:p>
          <w:p w:rsidR="00000000" w:rsidDel="00000000" w:rsidP="00000000" w:rsidRDefault="00000000" w:rsidRPr="00000000" w14:paraId="000000AE">
            <w:pPr>
              <w:rPr>
                <w:rFonts w:ascii="Calibri" w:cs="Calibri" w:eastAsia="Calibri" w:hAnsi="Calibri"/>
                <w:b w:val="1"/>
                <w:color w:val="000000"/>
                <w:sz w:val="22"/>
                <w:szCs w:val="22"/>
                <w:u w:val="single"/>
              </w:rPr>
            </w:pPr>
            <w:r w:rsidDel="00000000" w:rsidR="00000000" w:rsidRPr="00000000">
              <w:rPr>
                <w:rtl w:val="0"/>
              </w:rPr>
            </w:r>
          </w:p>
          <w:p w:rsidR="00000000" w:rsidDel="00000000" w:rsidP="00000000" w:rsidRDefault="00000000" w:rsidRPr="00000000" w14:paraId="000000AF">
            <w:pPr>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Academic Honesty</w:t>
            </w:r>
          </w:p>
          <w:p w:rsidR="00000000" w:rsidDel="00000000" w:rsidP="00000000" w:rsidRDefault="00000000" w:rsidRPr="00000000" w14:paraId="000000B0">
            <w:pPr>
              <w:rPr>
                <w:rFonts w:ascii="Calibri" w:cs="Calibri" w:eastAsia="Calibri" w:hAnsi="Calibri"/>
                <w:b w:val="1"/>
                <w:color w:val="000000"/>
                <w:sz w:val="22"/>
                <w:szCs w:val="22"/>
                <w:u w:val="single"/>
              </w:rPr>
            </w:pPr>
            <w:r w:rsidDel="00000000" w:rsidR="00000000" w:rsidRPr="00000000">
              <w:rPr>
                <w:rtl w:val="0"/>
              </w:rPr>
            </w:r>
          </w:p>
          <w:p w:rsidR="00000000" w:rsidDel="00000000" w:rsidP="00000000" w:rsidRDefault="00000000" w:rsidRPr="00000000" w14:paraId="000000B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rsidR="00000000" w:rsidDel="00000000" w:rsidP="00000000" w:rsidRDefault="00000000" w:rsidRPr="00000000" w14:paraId="000000B2">
            <w:pPr>
              <w:rPr>
                <w:rFonts w:ascii="Calibri" w:cs="Calibri" w:eastAsia="Calibri" w:hAnsi="Calibri"/>
                <w:b w:val="1"/>
                <w:color w:val="000000"/>
                <w:sz w:val="22"/>
                <w:szCs w:val="22"/>
                <w:u w:val="single"/>
              </w:rPr>
            </w:pPr>
            <w:r w:rsidDel="00000000" w:rsidR="00000000" w:rsidRPr="00000000">
              <w:rPr>
                <w:rtl w:val="0"/>
              </w:rPr>
            </w:r>
          </w:p>
          <w:p w:rsidR="00000000" w:rsidDel="00000000" w:rsidP="00000000" w:rsidRDefault="00000000" w:rsidRPr="00000000" w14:paraId="000000B3">
            <w:pPr>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Assignment Submission</w:t>
            </w:r>
          </w:p>
          <w:p w:rsidR="00000000" w:rsidDel="00000000" w:rsidP="00000000" w:rsidRDefault="00000000" w:rsidRPr="00000000" w14:paraId="000000B4">
            <w:pPr>
              <w:keepNext w:val="0"/>
              <w:keepLines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Written work should ideally be submitted in printed form from a computer. Keep backups! </w:t>
            </w:r>
          </w:p>
          <w:p w:rsidR="00000000" w:rsidDel="00000000" w:rsidP="00000000" w:rsidRDefault="00000000" w:rsidRPr="00000000" w14:paraId="000000B5">
            <w:pPr>
              <w:keepNext w:val="0"/>
              <w:keepLines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homework assignments must be completed on time to earn full credit.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Late homework is not accepted for assignments that are reviewed in class. Otherwise, they will be reduced by 20% and given a 2-week limit for submission. </w:t>
            </w:r>
            <w:r w:rsidDel="00000000" w:rsidR="00000000" w:rsidRPr="00000000">
              <w:rPr>
                <w:rtl w:val="0"/>
              </w:rPr>
            </w:r>
          </w:p>
          <w:p w:rsidR="00000000" w:rsidDel="00000000" w:rsidP="00000000" w:rsidRDefault="00000000" w:rsidRPr="00000000" w14:paraId="000000B6">
            <w:pPr>
              <w:keepNext w:val="0"/>
              <w:keepLines w:val="0"/>
              <w:widowControl w:val="0"/>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Depending on what software is used, speaking homework will be submitted online through MIC Moodle (NOT by email) or an app: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Flipgrid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Again, you must be sure your homework is submitted on time to get full marks. We will use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FLIPGRID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is this class. We will also use </w:t>
            </w: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QUIZLET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vocabulary study.</w:t>
            </w:r>
          </w:p>
        </w:tc>
      </w:tr>
      <w:tr>
        <w:tc>
          <w:tcPr/>
          <w:p w:rsidR="00000000" w:rsidDel="00000000" w:rsidP="00000000" w:rsidRDefault="00000000" w:rsidRPr="00000000" w14:paraId="000000B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Class Preparation and Review:</w:t>
            </w:r>
          </w:p>
        </w:tc>
      </w:tr>
      <w:tr>
        <w:tc>
          <w:tcPr/>
          <w:p w:rsidR="00000000" w:rsidDel="00000000" w:rsidP="00000000" w:rsidRDefault="00000000" w:rsidRPr="00000000" w14:paraId="000000B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Students are expected to spend at least one hour reviewing and doing homework and one hour preparing for every hour of lesson time.</w:t>
            </w:r>
          </w:p>
          <w:p w:rsidR="00000000" w:rsidDel="00000000" w:rsidP="00000000" w:rsidRDefault="00000000" w:rsidRPr="00000000" w14:paraId="000000B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Always imagine that all of your classmates are non-native speakers of Japanese, and that there is no choice but to use English to communicate</w:t>
            </w:r>
          </w:p>
          <w:p w:rsidR="00000000" w:rsidDel="00000000" w:rsidP="00000000" w:rsidRDefault="00000000" w:rsidRPr="00000000" w14:paraId="000000B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was absent” is not an excuse for not completing assignments or being prepared for class. If absent, be sure to talk with your classmates first to find out what was missed. </w:t>
            </w:r>
          </w:p>
          <w:p w:rsidR="00000000" w:rsidDel="00000000" w:rsidP="00000000" w:rsidRDefault="00000000" w:rsidRPr="00000000" w14:paraId="000000B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53" w:right="0" w:hanging="3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you do not understand anything at any time, it is your responsibility to ask questions. </w:t>
            </w:r>
          </w:p>
        </w:tc>
      </w:tr>
      <w:tr>
        <w:tc>
          <w:tcPr/>
          <w:p w:rsidR="00000000" w:rsidDel="00000000" w:rsidP="00000000" w:rsidRDefault="00000000" w:rsidRPr="00000000" w14:paraId="000000BC">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Grades and Grading Standards:</w:t>
            </w:r>
          </w:p>
        </w:tc>
      </w:tr>
      <w:tr>
        <w:tc>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Participation</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15%</w:t>
            </w:r>
          </w:p>
          <w:p w:rsidR="00000000" w:rsidDel="00000000" w:rsidP="00000000" w:rsidRDefault="00000000" w:rsidRPr="00000000" w14:paraId="000000B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rsidR="00000000" w:rsidDel="00000000" w:rsidP="00000000" w:rsidRDefault="00000000" w:rsidRPr="00000000" w14:paraId="000000BF">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Homework</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20%</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Examples of homework include grammar activities, handout completion, speaking preparations, and voice journals and comments on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Flipgrid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other platforms.</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Speaking Assessments and Recordings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30%</w:t>
            </w:r>
            <w:r w:rsidDel="00000000" w:rsidR="00000000" w:rsidRPr="00000000">
              <w:rPr>
                <w:rtl w:val="0"/>
              </w:rPr>
            </w:r>
          </w:p>
          <w:p w:rsidR="00000000" w:rsidDel="00000000" w:rsidP="00000000" w:rsidRDefault="00000000" w:rsidRPr="00000000" w14:paraId="000000C3">
            <w:pPr>
              <w:keepNext w:val="0"/>
              <w:keepLines w:val="0"/>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Speaking Interaction:  Recordings or in-class assessments in Pairs or groups. Tests ability to perform Functional Objectives: 15%</w:t>
            </w:r>
          </w:p>
          <w:p w:rsidR="00000000" w:rsidDel="00000000" w:rsidP="00000000" w:rsidRDefault="00000000" w:rsidRPr="00000000" w14:paraId="000000C4">
            <w:pPr>
              <w:keepNext w:val="0"/>
              <w:keepLines w:val="0"/>
              <w:widowControl w:val="0"/>
              <w:numPr>
                <w:ilvl w:val="0"/>
                <w:numId w:val="6"/>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Speaking Production:  Recordings or Fluency Monologues or in class presentations also based on a functional objective: 15%</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Course Activities and Quizzes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- 15%</w:t>
            </w:r>
          </w:p>
          <w:p w:rsidR="00000000" w:rsidDel="00000000" w:rsidP="00000000" w:rsidRDefault="00000000" w:rsidRPr="00000000" w14:paraId="000000C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This section includes grammar quizzes, vocabulary and other graded class activities.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Final Exam</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20%</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 will have an oral exam evaluating your ability to manage conversations appropriately. With other students, you will be given a short topic and time to prepare (no writing permitted). Two teachers will evaluate your performance. In addition to the oral exam, you will also have to complete a computer-based grammar test.</w:t>
            </w:r>
          </w:p>
        </w:tc>
      </w:tr>
      <w:tr>
        <w:tc>
          <w:tcPr/>
          <w:p w:rsidR="00000000" w:rsidDel="00000000" w:rsidP="00000000" w:rsidRDefault="00000000" w:rsidRPr="00000000" w14:paraId="000000CB">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Methods of Feedback:</w:t>
            </w:r>
          </w:p>
        </w:tc>
      </w:tr>
      <w:tr>
        <w:tc>
          <w:tcPr/>
          <w:p w:rsidR="00000000" w:rsidDel="00000000" w:rsidP="00000000" w:rsidRDefault="00000000" w:rsidRPr="00000000" w14:paraId="000000C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Oral, in-class formative assessment including indirect corrections, suggestions, and encouragement</w:t>
            </w:r>
          </w:p>
          <w:p w:rsidR="00000000" w:rsidDel="00000000" w:rsidP="00000000" w:rsidRDefault="00000000" w:rsidRPr="00000000" w14:paraId="000000C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Summative assessment using rubrics for functional objective and fluency monologue recordings</w:t>
            </w:r>
          </w:p>
          <w:p w:rsidR="00000000" w:rsidDel="00000000" w:rsidP="00000000" w:rsidRDefault="00000000" w:rsidRPr="00000000" w14:paraId="000000C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Peer feedback during communication practice activities</w:t>
            </w:r>
          </w:p>
          <w:p w:rsidR="00000000" w:rsidDel="00000000" w:rsidP="00000000" w:rsidRDefault="00000000" w:rsidRPr="00000000" w14:paraId="000000C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Written feedback on submitted work</w:t>
            </w:r>
          </w:p>
          <w:p w:rsidR="00000000" w:rsidDel="00000000" w:rsidP="00000000" w:rsidRDefault="00000000" w:rsidRPr="00000000" w14:paraId="000000D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Scores and written feedback on tests, exams</w:t>
            </w:r>
          </w:p>
          <w:p w:rsidR="00000000" w:rsidDel="00000000" w:rsidP="00000000" w:rsidRDefault="00000000" w:rsidRPr="00000000" w14:paraId="000000D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14"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during office hours</w:t>
            </w:r>
          </w:p>
        </w:tc>
      </w:tr>
      <w:tr>
        <w:tc>
          <w:tcPr/>
          <w:p w:rsidR="00000000" w:rsidDel="00000000" w:rsidP="00000000" w:rsidRDefault="00000000" w:rsidRPr="00000000" w14:paraId="000000D2">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Diploma Policy Objectives:</w:t>
            </w:r>
          </w:p>
        </w:tc>
      </w:tr>
      <w:tr>
        <w:tc>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completed in this course helps students achieve the following Diploma Policy objective(s):</w:t>
            </w:r>
          </w:p>
          <w:p w:rsidR="00000000" w:rsidDel="00000000" w:rsidP="00000000" w:rsidRDefault="00000000" w:rsidRPr="00000000" w14:paraId="000000D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16" w:right="0" w:hanging="232"/>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Advanced thinking skills (comparison, analysis, synthesis, and evaluation) based on critical thinking (critical and analytic thought)</w:t>
            </w:r>
          </w:p>
          <w:p w:rsidR="00000000" w:rsidDel="00000000" w:rsidP="00000000" w:rsidRDefault="00000000" w:rsidRPr="00000000" w14:paraId="000000D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16" w:right="0" w:hanging="232"/>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The ability to understand and accept different cultures developed through acquisition of a broad knowledge and comparison of the cultures of Japan and other nations</w:t>
            </w:r>
          </w:p>
          <w:p w:rsidR="00000000" w:rsidDel="00000000" w:rsidP="00000000" w:rsidRDefault="00000000" w:rsidRPr="00000000" w14:paraId="000000D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16" w:right="0" w:hanging="232"/>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The ability to identify and solve problems</w:t>
            </w:r>
          </w:p>
          <w:p w:rsidR="00000000" w:rsidDel="00000000" w:rsidP="00000000" w:rsidRDefault="00000000" w:rsidRPr="00000000" w14:paraId="000000D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16" w:right="0" w:hanging="232"/>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Advanced communicative proficiency in both Japanese and English</w:t>
            </w:r>
          </w:p>
          <w:p w:rsidR="00000000" w:rsidDel="00000000" w:rsidP="00000000" w:rsidRDefault="00000000" w:rsidRPr="00000000" w14:paraId="000000D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516" w:right="0" w:hanging="232"/>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Proficiency in the use of information technology</w:t>
            </w:r>
          </w:p>
        </w:tc>
      </w:tr>
      <w:tr>
        <w:tc>
          <w:tcPr/>
          <w:p w:rsidR="00000000" w:rsidDel="00000000" w:rsidP="00000000" w:rsidRDefault="00000000" w:rsidRPr="00000000" w14:paraId="000000D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Notes:</w:t>
            </w:r>
          </w:p>
        </w:tc>
      </w:tr>
      <w:tr>
        <w:tc>
          <w:tcPr/>
          <w:p w:rsidR="00000000" w:rsidDel="00000000" w:rsidP="00000000" w:rsidRDefault="00000000" w:rsidRPr="00000000" w14:paraId="000000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p w:rsidR="00000000" w:rsidDel="00000000" w:rsidP="00000000" w:rsidRDefault="00000000" w:rsidRPr="00000000" w14:paraId="000000DB">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DC">
      <w:pPr>
        <w:spacing w:line="480" w:lineRule="auto"/>
        <w:rPr/>
      </w:pPr>
      <w:r w:rsidDel="00000000" w:rsidR="00000000" w:rsidRPr="00000000">
        <w:rPr>
          <w:rtl w:val="0"/>
        </w:rPr>
      </w:r>
    </w:p>
    <w:p w:rsidR="00000000" w:rsidDel="00000000" w:rsidP="00000000" w:rsidRDefault="00000000" w:rsidRPr="00000000" w14:paraId="000000DD">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Speaking Interaction - Functional Objectives Speaking Quiz Grade Sheet (Rubric)</w:t>
      </w:r>
    </w:p>
    <w:p w:rsidR="00000000" w:rsidDel="00000000" w:rsidP="00000000" w:rsidRDefault="00000000" w:rsidRPr="00000000" w14:paraId="000000DE">
      <w:pPr>
        <w:jc w:val="center"/>
        <w:rPr>
          <w:rFonts w:ascii="Calibri" w:cs="Calibri" w:eastAsia="Calibri" w:hAnsi="Calibri"/>
          <w:sz w:val="20"/>
          <w:szCs w:val="20"/>
        </w:rPr>
      </w:pPr>
      <w:r w:rsidDel="00000000" w:rsidR="00000000" w:rsidRPr="00000000">
        <w:rPr>
          <w:rtl w:val="0"/>
        </w:rPr>
      </w:r>
    </w:p>
    <w:tbl>
      <w:tblPr>
        <w:tblStyle w:val="Table5"/>
        <w:tblW w:w="1073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1559"/>
        <w:gridCol w:w="1566"/>
        <w:gridCol w:w="1552"/>
        <w:gridCol w:w="1802"/>
        <w:gridCol w:w="1417"/>
        <w:gridCol w:w="1985"/>
        <w:tblGridChange w:id="0">
          <w:tblGrid>
            <w:gridCol w:w="851"/>
            <w:gridCol w:w="1559"/>
            <w:gridCol w:w="1566"/>
            <w:gridCol w:w="1552"/>
            <w:gridCol w:w="1802"/>
            <w:gridCol w:w="1417"/>
            <w:gridCol w:w="1985"/>
          </w:tblGrid>
        </w:tblGridChange>
      </w:tblGrid>
      <w:tr>
        <w:trPr>
          <w:trHeight w:val="261" w:hRule="atLeast"/>
        </w:trPr>
        <w:tc>
          <w:tcPr/>
          <w:p w:rsidR="00000000" w:rsidDel="00000000" w:rsidP="00000000" w:rsidRDefault="00000000" w:rsidRPr="00000000" w14:paraId="000000D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Score</w:t>
            </w:r>
          </w:p>
          <w:p w:rsidR="00000000" w:rsidDel="00000000" w:rsidP="00000000" w:rsidRDefault="00000000" w:rsidRPr="00000000" w14:paraId="000000E0">
            <w:pPr>
              <w:jc w:val="center"/>
              <w:rPr>
                <w:rFonts w:ascii="Calibri" w:cs="Calibri" w:eastAsia="Calibri" w:hAnsi="Calibri"/>
                <w:b w:val="1"/>
                <w:sz w:val="20"/>
                <w:szCs w:val="20"/>
              </w:rPr>
            </w:pPr>
            <w:r w:rsidDel="00000000" w:rsidR="00000000" w:rsidRPr="00000000">
              <w:rPr>
                <w:rtl w:val="0"/>
              </w:rPr>
            </w:r>
          </w:p>
        </w:tc>
        <w:tc>
          <w:tcPr/>
          <w:p w:rsidR="00000000" w:rsidDel="00000000" w:rsidP="00000000" w:rsidRDefault="00000000" w:rsidRPr="00000000" w14:paraId="000000E1">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Pronunciation</w:t>
            </w:r>
          </w:p>
        </w:tc>
        <w:tc>
          <w:tcPr/>
          <w:p w:rsidR="00000000" w:rsidDel="00000000" w:rsidP="00000000" w:rsidRDefault="00000000" w:rsidRPr="00000000" w14:paraId="000000E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Fluency</w:t>
            </w:r>
          </w:p>
        </w:tc>
        <w:tc>
          <w:tcPr/>
          <w:p w:rsidR="00000000" w:rsidDel="00000000" w:rsidP="00000000" w:rsidRDefault="00000000" w:rsidRPr="00000000" w14:paraId="000000E3">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Accuracy </w:t>
            </w:r>
          </w:p>
        </w:tc>
        <w:tc>
          <w:tcPr/>
          <w:p w:rsidR="00000000" w:rsidDel="00000000" w:rsidP="00000000" w:rsidRDefault="00000000" w:rsidRPr="00000000" w14:paraId="000000E4">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 Goals</w:t>
            </w:r>
          </w:p>
        </w:tc>
        <w:tc>
          <w:tcPr/>
          <w:p w:rsidR="00000000" w:rsidDel="00000000" w:rsidP="00000000" w:rsidRDefault="00000000" w:rsidRPr="00000000" w14:paraId="000000E5">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Content</w:t>
            </w:r>
          </w:p>
        </w:tc>
        <w:tc>
          <w:tcPr/>
          <w:p w:rsidR="00000000" w:rsidDel="00000000" w:rsidP="00000000" w:rsidRDefault="00000000" w:rsidRPr="00000000" w14:paraId="000000E6">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Communication Strategies</w:t>
            </w:r>
          </w:p>
        </w:tc>
      </w:tr>
      <w:tr>
        <w:trPr>
          <w:trHeight w:val="1731" w:hRule="atLeast"/>
        </w:trPr>
        <w:tc>
          <w:tcPr/>
          <w:p w:rsidR="00000000" w:rsidDel="00000000" w:rsidP="00000000" w:rsidRDefault="00000000" w:rsidRPr="00000000" w14:paraId="000000E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w:t>
            </w:r>
          </w:p>
          <w:p w:rsidR="00000000" w:rsidDel="00000000" w:rsidP="00000000" w:rsidRDefault="00000000" w:rsidRPr="00000000" w14:paraId="000000E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A">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E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(90%+)</w:t>
            </w:r>
          </w:p>
        </w:tc>
        <w:tc>
          <w:tcPr/>
          <w:p w:rsidR="00000000" w:rsidDel="00000000" w:rsidP="00000000" w:rsidRDefault="00000000" w:rsidRPr="00000000" w14:paraId="000000EF">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Excellent </w:t>
            </w:r>
            <w:r w:rsidDel="00000000" w:rsidR="00000000" w:rsidRPr="00000000">
              <w:rPr>
                <w:rFonts w:ascii="Calibri" w:cs="Calibri" w:eastAsia="Calibri" w:hAnsi="Calibri"/>
                <w:sz w:val="18"/>
                <w:szCs w:val="18"/>
                <w:rtl w:val="0"/>
              </w:rPr>
              <w:t xml:space="preserve">pronunciation;</w:t>
            </w:r>
          </w:p>
          <w:p w:rsidR="00000000" w:rsidDel="00000000" w:rsidP="00000000" w:rsidRDefault="00000000" w:rsidRPr="00000000" w14:paraId="000000F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1">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Easily understood. </w:t>
            </w:r>
          </w:p>
          <w:p w:rsidR="00000000" w:rsidDel="00000000" w:rsidP="00000000" w:rsidRDefault="00000000" w:rsidRPr="00000000" w14:paraId="000000F2">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F3">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Very fluid</w:t>
            </w:r>
            <w:r w:rsidDel="00000000" w:rsidR="00000000" w:rsidRPr="00000000">
              <w:rPr>
                <w:rFonts w:ascii="Calibri" w:cs="Calibri" w:eastAsia="Calibri" w:hAnsi="Calibri"/>
                <w:sz w:val="18"/>
                <w:szCs w:val="18"/>
                <w:rtl w:val="0"/>
              </w:rPr>
              <w:t xml:space="preserve">. (Excellent flow)</w:t>
            </w:r>
          </w:p>
          <w:p w:rsidR="00000000" w:rsidDel="00000000" w:rsidP="00000000" w:rsidRDefault="00000000" w:rsidRPr="00000000" w14:paraId="000000F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5">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 pauses or hesitation.</w:t>
            </w:r>
          </w:p>
        </w:tc>
        <w:tc>
          <w:tcPr/>
          <w:p w:rsidR="00000000" w:rsidDel="00000000" w:rsidP="00000000" w:rsidRDefault="00000000" w:rsidRPr="00000000" w14:paraId="000000F6">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Very few</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general errors</w:t>
            </w:r>
            <w:r w:rsidDel="00000000" w:rsidR="00000000" w:rsidRPr="00000000">
              <w:rPr>
                <w:rFonts w:ascii="Calibri" w:cs="Calibri" w:eastAsia="Calibri" w:hAnsi="Calibri"/>
                <w:sz w:val="18"/>
                <w:szCs w:val="18"/>
                <w:rtl w:val="0"/>
              </w:rPr>
              <w:t xml:space="preserve"> were detected.</w:t>
            </w:r>
          </w:p>
        </w:tc>
        <w:tc>
          <w:tcPr/>
          <w:p w:rsidR="00000000" w:rsidDel="00000000" w:rsidP="00000000" w:rsidRDefault="00000000" w:rsidRPr="00000000" w14:paraId="000000F7">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frequently </w:t>
            </w:r>
            <w:r w:rsidDel="00000000" w:rsidR="00000000" w:rsidRPr="00000000">
              <w:rPr>
                <w:rFonts w:ascii="Calibri" w:cs="Calibri" w:eastAsia="Calibri" w:hAnsi="Calibri"/>
                <w:sz w:val="18"/>
                <w:szCs w:val="18"/>
                <w:rtl w:val="0"/>
              </w:rPr>
              <w:t xml:space="preserve">used both </w:t>
            </w:r>
            <w:r w:rsidDel="00000000" w:rsidR="00000000" w:rsidRPr="00000000">
              <w:rPr>
                <w:rFonts w:ascii="Calibri" w:cs="Calibri" w:eastAsia="Calibri" w:hAnsi="Calibri"/>
                <w:b w:val="1"/>
                <w:sz w:val="18"/>
                <w:szCs w:val="18"/>
                <w:rtl w:val="0"/>
              </w:rPr>
              <w:t xml:space="preserve">appropriately and accurately.</w:t>
            </w:r>
            <w:r w:rsidDel="00000000" w:rsidR="00000000" w:rsidRPr="00000000">
              <w:rPr>
                <w:rtl w:val="0"/>
              </w:rPr>
            </w:r>
          </w:p>
        </w:tc>
        <w:tc>
          <w:tcPr/>
          <w:p w:rsidR="00000000" w:rsidDel="00000000" w:rsidP="00000000" w:rsidRDefault="00000000" w:rsidRPr="00000000" w14:paraId="000000F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Extensive, </w:t>
            </w:r>
            <w:r w:rsidDel="00000000" w:rsidR="00000000" w:rsidRPr="00000000">
              <w:rPr>
                <w:rFonts w:ascii="Calibri" w:cs="Calibri" w:eastAsia="Calibri" w:hAnsi="Calibri"/>
                <w:b w:val="1"/>
                <w:sz w:val="18"/>
                <w:szCs w:val="18"/>
                <w:rtl w:val="0"/>
              </w:rPr>
              <w:t xml:space="preserve">effective, and appropriate</w:t>
            </w:r>
            <w:r w:rsidDel="00000000" w:rsidR="00000000" w:rsidRPr="00000000">
              <w:rPr>
                <w:rFonts w:ascii="Calibri" w:cs="Calibri" w:eastAsia="Calibri" w:hAnsi="Calibri"/>
                <w:sz w:val="18"/>
                <w:szCs w:val="18"/>
                <w:rtl w:val="0"/>
              </w:rPr>
              <w:t xml:space="preserve"> content was given.</w:t>
            </w:r>
          </w:p>
        </w:tc>
        <w:tc>
          <w:tcPr/>
          <w:p w:rsidR="00000000" w:rsidDel="00000000" w:rsidP="00000000" w:rsidRDefault="00000000" w:rsidRPr="00000000" w14:paraId="000000F9">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Excellent</w:t>
            </w:r>
            <w:r w:rsidDel="00000000" w:rsidR="00000000" w:rsidRPr="00000000">
              <w:rPr>
                <w:rFonts w:ascii="Calibri" w:cs="Calibri" w:eastAsia="Calibri" w:hAnsi="Calibri"/>
                <w:sz w:val="18"/>
                <w:szCs w:val="18"/>
                <w:rtl w:val="0"/>
              </w:rPr>
              <w:t xml:space="preserve"> use of communication strategies.</w:t>
            </w:r>
          </w:p>
        </w:tc>
      </w:tr>
      <w:tr>
        <w:trPr>
          <w:trHeight w:val="1556" w:hRule="atLeast"/>
        </w:trPr>
        <w:tc>
          <w:tcPr/>
          <w:p w:rsidR="00000000" w:rsidDel="00000000" w:rsidP="00000000" w:rsidRDefault="00000000" w:rsidRPr="00000000" w14:paraId="000000F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 </w:t>
            </w:r>
          </w:p>
          <w:p w:rsidR="00000000" w:rsidDel="00000000" w:rsidP="00000000" w:rsidRDefault="00000000" w:rsidRPr="00000000" w14:paraId="000000F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F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1">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(80%+)</w:t>
            </w:r>
          </w:p>
        </w:tc>
        <w:tc>
          <w:tcPr/>
          <w:p w:rsidR="00000000" w:rsidDel="00000000" w:rsidP="00000000" w:rsidRDefault="00000000" w:rsidRPr="00000000" w14:paraId="00000103">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04">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Some </w:t>
            </w:r>
            <w:r w:rsidDel="00000000" w:rsidR="00000000" w:rsidRPr="00000000">
              <w:rPr>
                <w:rFonts w:ascii="Calibri" w:cs="Calibri" w:eastAsia="Calibri" w:hAnsi="Calibri"/>
                <w:sz w:val="18"/>
                <w:szCs w:val="18"/>
                <w:rtl w:val="0"/>
              </w:rPr>
              <w:t xml:space="preserve">pronunciation mistakes, but </w:t>
            </w:r>
            <w:r w:rsidDel="00000000" w:rsidR="00000000" w:rsidRPr="00000000">
              <w:rPr>
                <w:rFonts w:ascii="Calibri" w:cs="Calibri" w:eastAsia="Calibri" w:hAnsi="Calibri"/>
                <w:b w:val="1"/>
                <w:sz w:val="18"/>
                <w:szCs w:val="18"/>
                <w:rtl w:val="0"/>
              </w:rPr>
              <w:t xml:space="preserve">easily understood.</w:t>
            </w:r>
          </w:p>
          <w:p w:rsidR="00000000" w:rsidDel="00000000" w:rsidP="00000000" w:rsidRDefault="00000000" w:rsidRPr="00000000" w14:paraId="00000105">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06">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8">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Fluid</w:t>
            </w:r>
            <w:r w:rsidDel="00000000" w:rsidR="00000000" w:rsidRPr="00000000">
              <w:rPr>
                <w:rFonts w:ascii="Calibri" w:cs="Calibri" w:eastAsia="Calibri" w:hAnsi="Calibri"/>
                <w:sz w:val="18"/>
                <w:szCs w:val="18"/>
                <w:rtl w:val="0"/>
              </w:rPr>
              <w:t xml:space="preserve"> (Nice flow)</w:t>
            </w:r>
          </w:p>
          <w:p w:rsidR="00000000" w:rsidDel="00000000" w:rsidP="00000000" w:rsidRDefault="00000000" w:rsidRPr="00000000" w14:paraId="0000010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A">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Few difficulties</w:t>
            </w:r>
            <w:r w:rsidDel="00000000" w:rsidR="00000000" w:rsidRPr="00000000">
              <w:rPr>
                <w:rFonts w:ascii="Calibri" w:cs="Calibri" w:eastAsia="Calibri" w:hAnsi="Calibri"/>
                <w:sz w:val="18"/>
                <w:szCs w:val="18"/>
                <w:rtl w:val="0"/>
              </w:rPr>
              <w:t xml:space="preserve"> keeping communication.</w:t>
            </w:r>
          </w:p>
        </w:tc>
        <w:tc>
          <w:tcPr/>
          <w:p w:rsidR="00000000" w:rsidDel="00000000" w:rsidP="00000000" w:rsidRDefault="00000000" w:rsidRPr="00000000" w14:paraId="0000010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but meaning is </w:t>
            </w:r>
            <w:r w:rsidDel="00000000" w:rsidR="00000000" w:rsidRPr="00000000">
              <w:rPr>
                <w:rFonts w:ascii="Calibri" w:cs="Calibri" w:eastAsia="Calibri" w:hAnsi="Calibri"/>
                <w:b w:val="1"/>
                <w:sz w:val="18"/>
                <w:szCs w:val="18"/>
                <w:rtl w:val="0"/>
              </w:rPr>
              <w:t xml:space="preserve">easily understood.</w:t>
            </w:r>
            <w:r w:rsidDel="00000000" w:rsidR="00000000" w:rsidRPr="00000000">
              <w:rPr>
                <w:rtl w:val="0"/>
              </w:rPr>
            </w:r>
          </w:p>
        </w:tc>
        <w:tc>
          <w:tcPr/>
          <w:p w:rsidR="00000000" w:rsidDel="00000000" w:rsidP="00000000" w:rsidRDefault="00000000" w:rsidRPr="00000000" w14:paraId="0000010C">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frequently </w:t>
            </w:r>
            <w:r w:rsidDel="00000000" w:rsidR="00000000" w:rsidRPr="00000000">
              <w:rPr>
                <w:rFonts w:ascii="Calibri" w:cs="Calibri" w:eastAsia="Calibri" w:hAnsi="Calibri"/>
                <w:sz w:val="18"/>
                <w:szCs w:val="18"/>
                <w:rtl w:val="0"/>
              </w:rPr>
              <w:t xml:space="preserve">used </w:t>
            </w:r>
          </w:p>
          <w:p w:rsidR="00000000" w:rsidDel="00000000" w:rsidP="00000000" w:rsidRDefault="00000000" w:rsidRPr="00000000" w14:paraId="0000010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0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However </w:t>
            </w:r>
            <w:r w:rsidDel="00000000" w:rsidR="00000000" w:rsidRPr="00000000">
              <w:rPr>
                <w:rFonts w:ascii="Calibri" w:cs="Calibri" w:eastAsia="Calibri" w:hAnsi="Calibri"/>
                <w:b w:val="1"/>
                <w:sz w:val="18"/>
                <w:szCs w:val="18"/>
                <w:rtl w:val="0"/>
              </w:rPr>
              <w:t xml:space="preserve">sometimes not</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appropriate or accurate.</w:t>
            </w:r>
            <w:r w:rsidDel="00000000" w:rsidR="00000000" w:rsidRPr="00000000">
              <w:rPr>
                <w:rtl w:val="0"/>
              </w:rPr>
            </w:r>
          </w:p>
        </w:tc>
        <w:tc>
          <w:tcPr/>
          <w:p w:rsidR="00000000" w:rsidDel="00000000" w:rsidP="00000000" w:rsidRDefault="00000000" w:rsidRPr="00000000" w14:paraId="0000010F">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 lot of</w:t>
            </w:r>
            <w:r w:rsidDel="00000000" w:rsidR="00000000" w:rsidRPr="00000000">
              <w:rPr>
                <w:rFonts w:ascii="Calibri" w:cs="Calibri" w:eastAsia="Calibri" w:hAnsi="Calibri"/>
                <w:sz w:val="18"/>
                <w:szCs w:val="18"/>
                <w:rtl w:val="0"/>
              </w:rPr>
              <w:t xml:space="preserve"> content with </w:t>
            </w:r>
            <w:r w:rsidDel="00000000" w:rsidR="00000000" w:rsidRPr="00000000">
              <w:rPr>
                <w:rFonts w:ascii="Calibri" w:cs="Calibri" w:eastAsia="Calibri" w:hAnsi="Calibri"/>
                <w:b w:val="1"/>
                <w:sz w:val="18"/>
                <w:szCs w:val="18"/>
                <w:rtl w:val="0"/>
              </w:rPr>
              <w:t xml:space="preserve">good explanations</w:t>
            </w:r>
            <w:r w:rsidDel="00000000" w:rsidR="00000000" w:rsidRPr="00000000">
              <w:rPr>
                <w:rFonts w:ascii="Calibri" w:cs="Calibri" w:eastAsia="Calibri" w:hAnsi="Calibri"/>
                <w:sz w:val="18"/>
                <w:szCs w:val="18"/>
                <w:rtl w:val="0"/>
              </w:rPr>
              <w:t xml:space="preserve"> and/or examples was given.</w:t>
            </w:r>
          </w:p>
        </w:tc>
        <w:tc>
          <w:tcPr/>
          <w:p w:rsidR="00000000" w:rsidDel="00000000" w:rsidP="00000000" w:rsidRDefault="00000000" w:rsidRPr="00000000" w14:paraId="00000110">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Good</w:t>
            </w:r>
            <w:r w:rsidDel="00000000" w:rsidR="00000000" w:rsidRPr="00000000">
              <w:rPr>
                <w:rFonts w:ascii="Calibri" w:cs="Calibri" w:eastAsia="Calibri" w:hAnsi="Calibri"/>
                <w:sz w:val="18"/>
                <w:szCs w:val="18"/>
                <w:rtl w:val="0"/>
              </w:rPr>
              <w:t xml:space="preserve"> use of communication strategies </w:t>
            </w:r>
          </w:p>
        </w:tc>
      </w:tr>
      <w:tr>
        <w:trPr>
          <w:trHeight w:val="1266" w:hRule="atLeast"/>
        </w:trPr>
        <w:tc>
          <w:tcPr/>
          <w:p w:rsidR="00000000" w:rsidDel="00000000" w:rsidP="00000000" w:rsidRDefault="00000000" w:rsidRPr="00000000" w14:paraId="0000011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 </w:t>
            </w:r>
          </w:p>
          <w:p w:rsidR="00000000" w:rsidDel="00000000" w:rsidP="00000000" w:rsidRDefault="00000000" w:rsidRPr="00000000" w14:paraId="0000011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A">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(70%+)</w:t>
            </w:r>
          </w:p>
        </w:tc>
        <w:tc>
          <w:tcPr/>
          <w:p w:rsidR="00000000" w:rsidDel="00000000" w:rsidP="00000000" w:rsidRDefault="00000000" w:rsidRPr="00000000" w14:paraId="0000011C">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1D">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Some </w:t>
            </w:r>
            <w:r w:rsidDel="00000000" w:rsidR="00000000" w:rsidRPr="00000000">
              <w:rPr>
                <w:rFonts w:ascii="Calibri" w:cs="Calibri" w:eastAsia="Calibri" w:hAnsi="Calibri"/>
                <w:sz w:val="18"/>
                <w:szCs w:val="18"/>
                <w:rtl w:val="0"/>
              </w:rPr>
              <w:t xml:space="preserve">pronunciation </w:t>
            </w:r>
            <w:r w:rsidDel="00000000" w:rsidR="00000000" w:rsidRPr="00000000">
              <w:rPr>
                <w:rFonts w:ascii="Calibri" w:cs="Calibri" w:eastAsia="Calibri" w:hAnsi="Calibri"/>
                <w:b w:val="1"/>
                <w:sz w:val="18"/>
                <w:szCs w:val="18"/>
                <w:rtl w:val="0"/>
              </w:rPr>
              <w:t xml:space="preserve">mistakes.</w:t>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11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1F">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Sometimes </w:t>
            </w:r>
            <w:r w:rsidDel="00000000" w:rsidR="00000000" w:rsidRPr="00000000">
              <w:rPr>
                <w:rFonts w:ascii="Calibri" w:cs="Calibri" w:eastAsia="Calibri" w:hAnsi="Calibri"/>
                <w:sz w:val="18"/>
                <w:szCs w:val="18"/>
                <w:rtl w:val="0"/>
              </w:rPr>
              <w:t xml:space="preserve">listener </w:t>
            </w:r>
            <w:r w:rsidDel="00000000" w:rsidR="00000000" w:rsidRPr="00000000">
              <w:rPr>
                <w:rFonts w:ascii="Calibri" w:cs="Calibri" w:eastAsia="Calibri" w:hAnsi="Calibri"/>
                <w:b w:val="1"/>
                <w:sz w:val="18"/>
                <w:szCs w:val="18"/>
                <w:rtl w:val="0"/>
              </w:rPr>
              <w:t xml:space="preserve">doesn’t understand </w:t>
            </w:r>
            <w:r w:rsidDel="00000000" w:rsidR="00000000" w:rsidRPr="00000000">
              <w:rPr>
                <w:rFonts w:ascii="Calibri" w:cs="Calibri" w:eastAsia="Calibri" w:hAnsi="Calibri"/>
                <w:sz w:val="18"/>
                <w:szCs w:val="18"/>
                <w:rtl w:val="0"/>
              </w:rPr>
              <w:t xml:space="preserve">or must </w:t>
            </w:r>
            <w:r w:rsidDel="00000000" w:rsidR="00000000" w:rsidRPr="00000000">
              <w:rPr>
                <w:rFonts w:ascii="Calibri" w:cs="Calibri" w:eastAsia="Calibri" w:hAnsi="Calibri"/>
                <w:b w:val="1"/>
                <w:sz w:val="18"/>
                <w:szCs w:val="18"/>
                <w:rtl w:val="0"/>
              </w:rPr>
              <w:t xml:space="preserve">make an effort to.</w:t>
            </w:r>
          </w:p>
          <w:p w:rsidR="00000000" w:rsidDel="00000000" w:rsidP="00000000" w:rsidRDefault="00000000" w:rsidRPr="00000000" w14:paraId="00000120">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21">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Sometimes</w:t>
            </w:r>
            <w:r w:rsidDel="00000000" w:rsidR="00000000" w:rsidRPr="00000000">
              <w:rPr>
                <w:rFonts w:ascii="Calibri" w:cs="Calibri" w:eastAsia="Calibri" w:hAnsi="Calibri"/>
                <w:b w:val="1"/>
                <w:sz w:val="18"/>
                <w:szCs w:val="18"/>
                <w:rtl w:val="0"/>
              </w:rPr>
              <w:t xml:space="preserve"> Fluid</w:t>
            </w:r>
            <w:r w:rsidDel="00000000" w:rsidR="00000000" w:rsidRPr="00000000">
              <w:rPr>
                <w:rFonts w:ascii="Calibri" w:cs="Calibri" w:eastAsia="Calibri" w:hAnsi="Calibri"/>
                <w:sz w:val="18"/>
                <w:szCs w:val="18"/>
                <w:rtl w:val="0"/>
              </w:rPr>
              <w:t xml:space="preserve">, sometimes </w:t>
            </w:r>
            <w:r w:rsidDel="00000000" w:rsidR="00000000" w:rsidRPr="00000000">
              <w:rPr>
                <w:rFonts w:ascii="Calibri" w:cs="Calibri" w:eastAsia="Calibri" w:hAnsi="Calibri"/>
                <w:b w:val="1"/>
                <w:sz w:val="18"/>
                <w:szCs w:val="18"/>
                <w:rtl w:val="0"/>
              </w:rPr>
              <w:t xml:space="preserve">Choppy </w:t>
            </w:r>
            <w:r w:rsidDel="00000000" w:rsidR="00000000" w:rsidRPr="00000000">
              <w:rPr>
                <w:rFonts w:ascii="Calibri" w:cs="Calibri" w:eastAsia="Calibri" w:hAnsi="Calibri"/>
                <w:sz w:val="18"/>
                <w:szCs w:val="18"/>
                <w:rtl w:val="0"/>
              </w:rPr>
              <w:t xml:space="preserve">(not smooth)</w:t>
            </w:r>
          </w:p>
          <w:p w:rsidR="00000000" w:rsidDel="00000000" w:rsidP="00000000" w:rsidRDefault="00000000" w:rsidRPr="00000000" w14:paraId="00000123">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24">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Some difficulties</w:t>
            </w:r>
            <w:r w:rsidDel="00000000" w:rsidR="00000000" w:rsidRPr="00000000">
              <w:rPr>
                <w:rFonts w:ascii="Calibri" w:cs="Calibri" w:eastAsia="Calibri" w:hAnsi="Calibri"/>
                <w:sz w:val="18"/>
                <w:szCs w:val="18"/>
                <w:rtl w:val="0"/>
              </w:rPr>
              <w:t xml:space="preserve"> keeping communication.</w:t>
            </w:r>
          </w:p>
        </w:tc>
        <w:tc>
          <w:tcPr/>
          <w:p w:rsidR="00000000" w:rsidDel="00000000" w:rsidP="00000000" w:rsidRDefault="00000000" w:rsidRPr="00000000" w14:paraId="0000012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made the </w:t>
            </w:r>
            <w:r w:rsidDel="00000000" w:rsidR="00000000" w:rsidRPr="00000000">
              <w:rPr>
                <w:rFonts w:ascii="Calibri" w:cs="Calibri" w:eastAsia="Calibri" w:hAnsi="Calibri"/>
                <w:b w:val="1"/>
                <w:sz w:val="18"/>
                <w:szCs w:val="18"/>
                <w:rtl w:val="0"/>
              </w:rPr>
              <w:t xml:space="preserve">meaning difficult to understand</w:t>
            </w:r>
            <w:r w:rsidDel="00000000" w:rsidR="00000000" w:rsidRPr="00000000">
              <w:rPr>
                <w:rFonts w:ascii="Calibri" w:cs="Calibri" w:eastAsia="Calibri" w:hAnsi="Calibri"/>
                <w:sz w:val="18"/>
                <w:szCs w:val="18"/>
                <w:rtl w:val="0"/>
              </w:rPr>
              <w:t xml:space="preserve"> in </w:t>
            </w:r>
            <w:r w:rsidDel="00000000" w:rsidR="00000000" w:rsidRPr="00000000">
              <w:rPr>
                <w:rFonts w:ascii="Calibri" w:cs="Calibri" w:eastAsia="Calibri" w:hAnsi="Calibri"/>
                <w:b w:val="1"/>
                <w:i w:val="1"/>
                <w:sz w:val="18"/>
                <w:szCs w:val="18"/>
                <w:rtl w:val="0"/>
              </w:rPr>
              <w:t xml:space="preserve">some</w:t>
            </w:r>
            <w:r w:rsidDel="00000000" w:rsidR="00000000" w:rsidRPr="00000000">
              <w:rPr>
                <w:rFonts w:ascii="Calibri" w:cs="Calibri" w:eastAsia="Calibri" w:hAnsi="Calibri"/>
                <w:sz w:val="18"/>
                <w:szCs w:val="18"/>
                <w:rtl w:val="0"/>
              </w:rPr>
              <w:t xml:space="preserve"> places.</w:t>
            </w:r>
          </w:p>
        </w:tc>
        <w:tc>
          <w:tcPr/>
          <w:p w:rsidR="00000000" w:rsidDel="00000000" w:rsidP="00000000" w:rsidRDefault="00000000" w:rsidRPr="00000000" w14:paraId="00000126">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sometimes </w:t>
            </w:r>
            <w:r w:rsidDel="00000000" w:rsidR="00000000" w:rsidRPr="00000000">
              <w:rPr>
                <w:rFonts w:ascii="Calibri" w:cs="Calibri" w:eastAsia="Calibri" w:hAnsi="Calibri"/>
                <w:sz w:val="18"/>
                <w:szCs w:val="18"/>
                <w:rtl w:val="0"/>
              </w:rPr>
              <w:t xml:space="preserve">used </w:t>
            </w:r>
          </w:p>
          <w:p w:rsidR="00000000" w:rsidDel="00000000" w:rsidP="00000000" w:rsidRDefault="00000000" w:rsidRPr="00000000" w14:paraId="0000012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However </w:t>
            </w:r>
            <w:r w:rsidDel="00000000" w:rsidR="00000000" w:rsidRPr="00000000">
              <w:rPr>
                <w:rFonts w:ascii="Calibri" w:cs="Calibri" w:eastAsia="Calibri" w:hAnsi="Calibri"/>
                <w:b w:val="1"/>
                <w:sz w:val="18"/>
                <w:szCs w:val="18"/>
                <w:rtl w:val="0"/>
              </w:rPr>
              <w:t xml:space="preserve">mostly not</w:t>
            </w:r>
            <w:r w:rsidDel="00000000" w:rsidR="00000000" w:rsidRPr="00000000">
              <w:rPr>
                <w:rFonts w:ascii="Calibri" w:cs="Calibri" w:eastAsia="Calibri" w:hAnsi="Calibri"/>
                <w:sz w:val="18"/>
                <w:szCs w:val="18"/>
                <w:rtl w:val="0"/>
              </w:rPr>
              <w:t xml:space="preserve"> appropriate or accurate.</w:t>
            </w:r>
          </w:p>
        </w:tc>
        <w:tc>
          <w:tcPr/>
          <w:p w:rsidR="00000000" w:rsidDel="00000000" w:rsidP="00000000" w:rsidRDefault="00000000" w:rsidRPr="00000000" w14:paraId="00000129">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Enough content</w:t>
            </w:r>
            <w:r w:rsidDel="00000000" w:rsidR="00000000" w:rsidRPr="00000000">
              <w:rPr>
                <w:rFonts w:ascii="Calibri" w:cs="Calibri" w:eastAsia="Calibri" w:hAnsi="Calibri"/>
                <w:sz w:val="18"/>
                <w:szCs w:val="18"/>
                <w:rtl w:val="0"/>
              </w:rPr>
              <w:t xml:space="preserve"> was given, but </w:t>
            </w:r>
            <w:r w:rsidDel="00000000" w:rsidR="00000000" w:rsidRPr="00000000">
              <w:rPr>
                <w:rFonts w:ascii="Calibri" w:cs="Calibri" w:eastAsia="Calibri" w:hAnsi="Calibri"/>
                <w:b w:val="1"/>
                <w:sz w:val="18"/>
                <w:szCs w:val="18"/>
                <w:rtl w:val="0"/>
              </w:rPr>
              <w:t xml:space="preserve">examples</w:t>
            </w:r>
            <w:r w:rsidDel="00000000" w:rsidR="00000000" w:rsidRPr="00000000">
              <w:rPr>
                <w:rFonts w:ascii="Calibri" w:cs="Calibri" w:eastAsia="Calibri" w:hAnsi="Calibri"/>
                <w:sz w:val="18"/>
                <w:szCs w:val="18"/>
                <w:rtl w:val="0"/>
              </w:rPr>
              <w:t xml:space="preserve"> were not well supported OR content was good quality, but too short.</w:t>
            </w:r>
          </w:p>
        </w:tc>
        <w:tc>
          <w:tcPr/>
          <w:p w:rsidR="00000000" w:rsidDel="00000000" w:rsidP="00000000" w:rsidRDefault="00000000" w:rsidRPr="00000000" w14:paraId="0000012A">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Used</w:t>
            </w:r>
            <w:r w:rsidDel="00000000" w:rsidR="00000000" w:rsidRPr="00000000">
              <w:rPr>
                <w:rFonts w:ascii="Calibri" w:cs="Calibri" w:eastAsia="Calibri" w:hAnsi="Calibri"/>
                <w:sz w:val="18"/>
                <w:szCs w:val="18"/>
                <w:rtl w:val="0"/>
              </w:rPr>
              <w:t xml:space="preserve"> communication strategies but </w:t>
            </w:r>
            <w:r w:rsidDel="00000000" w:rsidR="00000000" w:rsidRPr="00000000">
              <w:rPr>
                <w:rFonts w:ascii="Calibri" w:cs="Calibri" w:eastAsia="Calibri" w:hAnsi="Calibri"/>
                <w:b w:val="1"/>
                <w:sz w:val="18"/>
                <w:szCs w:val="18"/>
                <w:rtl w:val="0"/>
              </w:rPr>
              <w:t xml:space="preserve">sometimes not appropriate or accurate.</w:t>
            </w:r>
            <w:r w:rsidDel="00000000" w:rsidR="00000000" w:rsidRPr="00000000">
              <w:rPr>
                <w:rtl w:val="0"/>
              </w:rPr>
            </w:r>
          </w:p>
        </w:tc>
      </w:tr>
      <w:tr>
        <w:trPr>
          <w:trHeight w:val="1270" w:hRule="atLeast"/>
        </w:trPr>
        <w:tc>
          <w:tcPr/>
          <w:p w:rsidR="00000000" w:rsidDel="00000000" w:rsidP="00000000" w:rsidRDefault="00000000" w:rsidRPr="00000000" w14:paraId="0000012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 </w:t>
            </w:r>
          </w:p>
          <w:p w:rsidR="00000000" w:rsidDel="00000000" w:rsidP="00000000" w:rsidRDefault="00000000" w:rsidRPr="00000000" w14:paraId="0000012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2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1">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(60%+)</w:t>
            </w:r>
          </w:p>
        </w:tc>
        <w:tc>
          <w:tcPr/>
          <w:p w:rsidR="00000000" w:rsidDel="00000000" w:rsidP="00000000" w:rsidRDefault="00000000" w:rsidRPr="00000000" w14:paraId="0000013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4">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Poor Pronunciation</w:t>
            </w:r>
          </w:p>
          <w:p w:rsidR="00000000" w:rsidDel="00000000" w:rsidP="00000000" w:rsidRDefault="00000000" w:rsidRPr="00000000" w14:paraId="0000013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Listener </w:t>
            </w:r>
            <w:r w:rsidDel="00000000" w:rsidR="00000000" w:rsidRPr="00000000">
              <w:rPr>
                <w:rFonts w:ascii="Calibri" w:cs="Calibri" w:eastAsia="Calibri" w:hAnsi="Calibri"/>
                <w:b w:val="1"/>
                <w:sz w:val="18"/>
                <w:szCs w:val="18"/>
                <w:rtl w:val="0"/>
              </w:rPr>
              <w:t xml:space="preserve">often doesn’t understand</w:t>
            </w:r>
            <w:r w:rsidDel="00000000" w:rsidR="00000000" w:rsidRPr="00000000">
              <w:rPr>
                <w:rFonts w:ascii="Calibri" w:cs="Calibri" w:eastAsia="Calibri" w:hAnsi="Calibri"/>
                <w:sz w:val="18"/>
                <w:szCs w:val="18"/>
                <w:rtl w:val="0"/>
              </w:rPr>
              <w:t xml:space="preserve">.</w:t>
            </w:r>
          </w:p>
        </w:tc>
        <w:tc>
          <w:tcPr/>
          <w:p w:rsidR="00000000" w:rsidDel="00000000" w:rsidP="00000000" w:rsidRDefault="00000000" w:rsidRPr="00000000" w14:paraId="0000013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8">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Long pauses, choppy </w:t>
            </w:r>
            <w:r w:rsidDel="00000000" w:rsidR="00000000" w:rsidRPr="00000000">
              <w:rPr>
                <w:rFonts w:ascii="Calibri" w:cs="Calibri" w:eastAsia="Calibri" w:hAnsi="Calibri"/>
                <w:sz w:val="18"/>
                <w:szCs w:val="18"/>
                <w:rtl w:val="0"/>
              </w:rPr>
              <w:t xml:space="preserve">(not smooth)</w:t>
            </w:r>
          </w:p>
          <w:p w:rsidR="00000000" w:rsidDel="00000000" w:rsidP="00000000" w:rsidRDefault="00000000" w:rsidRPr="00000000" w14:paraId="0000013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A">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Difficult</w:t>
            </w:r>
            <w:r w:rsidDel="00000000" w:rsidR="00000000" w:rsidRPr="00000000">
              <w:rPr>
                <w:rFonts w:ascii="Calibri" w:cs="Calibri" w:eastAsia="Calibri" w:hAnsi="Calibri"/>
                <w:sz w:val="18"/>
                <w:szCs w:val="18"/>
                <w:rtl w:val="0"/>
              </w:rPr>
              <w:t xml:space="preserve"> to keep communication.</w:t>
            </w:r>
          </w:p>
        </w:tc>
        <w:tc>
          <w:tcPr/>
          <w:p w:rsidR="00000000" w:rsidDel="00000000" w:rsidP="00000000" w:rsidRDefault="00000000" w:rsidRPr="00000000" w14:paraId="0000013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made the </w:t>
            </w:r>
            <w:r w:rsidDel="00000000" w:rsidR="00000000" w:rsidRPr="00000000">
              <w:rPr>
                <w:rFonts w:ascii="Calibri" w:cs="Calibri" w:eastAsia="Calibri" w:hAnsi="Calibri"/>
                <w:b w:val="1"/>
                <w:sz w:val="18"/>
                <w:szCs w:val="18"/>
                <w:rtl w:val="0"/>
              </w:rPr>
              <w:t xml:space="preserve">meaning difficult to understand</w:t>
            </w:r>
            <w:r w:rsidDel="00000000" w:rsidR="00000000" w:rsidRPr="00000000">
              <w:rPr>
                <w:rFonts w:ascii="Calibri" w:cs="Calibri" w:eastAsia="Calibri" w:hAnsi="Calibri"/>
                <w:sz w:val="18"/>
                <w:szCs w:val="18"/>
                <w:rtl w:val="0"/>
              </w:rPr>
              <w:t xml:space="preserve"> in </w:t>
            </w:r>
            <w:r w:rsidDel="00000000" w:rsidR="00000000" w:rsidRPr="00000000">
              <w:rPr>
                <w:rFonts w:ascii="Calibri" w:cs="Calibri" w:eastAsia="Calibri" w:hAnsi="Calibri"/>
                <w:b w:val="1"/>
                <w:i w:val="1"/>
                <w:sz w:val="18"/>
                <w:szCs w:val="18"/>
                <w:rtl w:val="0"/>
              </w:rPr>
              <w:t xml:space="preserve">many</w:t>
            </w:r>
            <w:r w:rsidDel="00000000" w:rsidR="00000000" w:rsidRPr="00000000">
              <w:rPr>
                <w:rFonts w:ascii="Calibri" w:cs="Calibri" w:eastAsia="Calibri" w:hAnsi="Calibri"/>
                <w:sz w:val="18"/>
                <w:szCs w:val="18"/>
                <w:rtl w:val="0"/>
              </w:rPr>
              <w:t xml:space="preserve"> places.</w:t>
            </w:r>
          </w:p>
        </w:tc>
        <w:tc>
          <w:tcPr/>
          <w:p w:rsidR="00000000" w:rsidDel="00000000" w:rsidP="00000000" w:rsidRDefault="00000000" w:rsidRPr="00000000" w14:paraId="0000013C">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rarely </w:t>
            </w:r>
            <w:r w:rsidDel="00000000" w:rsidR="00000000" w:rsidRPr="00000000">
              <w:rPr>
                <w:rFonts w:ascii="Calibri" w:cs="Calibri" w:eastAsia="Calibri" w:hAnsi="Calibri"/>
                <w:sz w:val="18"/>
                <w:szCs w:val="18"/>
                <w:rtl w:val="0"/>
              </w:rPr>
              <w:t xml:space="preserve">used </w:t>
            </w:r>
          </w:p>
          <w:p w:rsidR="00000000" w:rsidDel="00000000" w:rsidP="00000000" w:rsidRDefault="00000000" w:rsidRPr="00000000" w14:paraId="0000013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3E">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Hardly ever</w:t>
            </w:r>
            <w:r w:rsidDel="00000000" w:rsidR="00000000" w:rsidRPr="00000000">
              <w:rPr>
                <w:rFonts w:ascii="Calibri" w:cs="Calibri" w:eastAsia="Calibri" w:hAnsi="Calibri"/>
                <w:sz w:val="18"/>
                <w:szCs w:val="18"/>
                <w:rtl w:val="0"/>
              </w:rPr>
              <w:t xml:space="preserve"> appropriate or accurate.</w:t>
            </w:r>
          </w:p>
        </w:tc>
        <w:tc>
          <w:tcPr/>
          <w:p w:rsidR="00000000" w:rsidDel="00000000" w:rsidP="00000000" w:rsidRDefault="00000000" w:rsidRPr="00000000" w14:paraId="0000013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Content was </w:t>
            </w:r>
            <w:r w:rsidDel="00000000" w:rsidR="00000000" w:rsidRPr="00000000">
              <w:rPr>
                <w:rFonts w:ascii="Calibri" w:cs="Calibri" w:eastAsia="Calibri" w:hAnsi="Calibri"/>
                <w:b w:val="1"/>
                <w:sz w:val="18"/>
                <w:szCs w:val="18"/>
                <w:rtl w:val="0"/>
              </w:rPr>
              <w:t xml:space="preserve">not effective</w:t>
            </w:r>
            <w:r w:rsidDel="00000000" w:rsidR="00000000" w:rsidRPr="00000000">
              <w:rPr>
                <w:rFonts w:ascii="Calibri" w:cs="Calibri" w:eastAsia="Calibri" w:hAnsi="Calibri"/>
                <w:sz w:val="18"/>
                <w:szCs w:val="18"/>
                <w:rtl w:val="0"/>
              </w:rPr>
              <w:t xml:space="preserve"> and/or </w:t>
            </w:r>
            <w:r w:rsidDel="00000000" w:rsidR="00000000" w:rsidRPr="00000000">
              <w:rPr>
                <w:rFonts w:ascii="Calibri" w:cs="Calibri" w:eastAsia="Calibri" w:hAnsi="Calibri"/>
                <w:b w:val="1"/>
                <w:sz w:val="18"/>
                <w:szCs w:val="18"/>
                <w:rtl w:val="0"/>
              </w:rPr>
              <w:t xml:space="preserve">appropriate </w:t>
            </w:r>
            <w:r w:rsidDel="00000000" w:rsidR="00000000" w:rsidRPr="00000000">
              <w:rPr>
                <w:rFonts w:ascii="Calibri" w:cs="Calibri" w:eastAsia="Calibri" w:hAnsi="Calibri"/>
                <w:sz w:val="18"/>
                <w:szCs w:val="18"/>
                <w:rtl w:val="0"/>
              </w:rPr>
              <w:t xml:space="preserve">but was long enough. </w:t>
            </w:r>
          </w:p>
        </w:tc>
        <w:tc>
          <w:tcPr/>
          <w:p w:rsidR="00000000" w:rsidDel="00000000" w:rsidP="00000000" w:rsidRDefault="00000000" w:rsidRPr="00000000" w14:paraId="00000140">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Needed to use more</w:t>
            </w:r>
            <w:r w:rsidDel="00000000" w:rsidR="00000000" w:rsidRPr="00000000">
              <w:rPr>
                <w:rFonts w:ascii="Calibri" w:cs="Calibri" w:eastAsia="Calibri" w:hAnsi="Calibri"/>
                <w:sz w:val="18"/>
                <w:szCs w:val="18"/>
                <w:rtl w:val="0"/>
              </w:rPr>
              <w:t xml:space="preserve"> communication strategies or use more quickly. / If used, </w:t>
            </w:r>
            <w:r w:rsidDel="00000000" w:rsidR="00000000" w:rsidRPr="00000000">
              <w:rPr>
                <w:rFonts w:ascii="Calibri" w:cs="Calibri" w:eastAsia="Calibri" w:hAnsi="Calibri"/>
                <w:b w:val="1"/>
                <w:sz w:val="18"/>
                <w:szCs w:val="18"/>
                <w:rtl w:val="0"/>
              </w:rPr>
              <w:t xml:space="preserve">rarely appropriate or accurate</w:t>
            </w:r>
            <w:r w:rsidDel="00000000" w:rsidR="00000000" w:rsidRPr="00000000">
              <w:rPr>
                <w:rtl w:val="0"/>
              </w:rPr>
            </w:r>
          </w:p>
        </w:tc>
      </w:tr>
      <w:tr>
        <w:trPr>
          <w:trHeight w:val="2176" w:hRule="atLeast"/>
        </w:trPr>
        <w:tc>
          <w:tcPr/>
          <w:p w:rsidR="00000000" w:rsidDel="00000000" w:rsidP="00000000" w:rsidRDefault="00000000" w:rsidRPr="00000000" w14:paraId="0000014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 </w:t>
            </w:r>
          </w:p>
          <w:p w:rsidR="00000000" w:rsidDel="00000000" w:rsidP="00000000" w:rsidRDefault="00000000" w:rsidRPr="00000000" w14:paraId="0000014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w:t>
            </w:r>
          </w:p>
        </w:tc>
        <w:tc>
          <w:tcPr/>
          <w:p w:rsidR="00000000" w:rsidDel="00000000" w:rsidP="00000000" w:rsidRDefault="00000000" w:rsidRPr="00000000" w14:paraId="0000014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Very bad </w:t>
            </w:r>
            <w:r w:rsidDel="00000000" w:rsidR="00000000" w:rsidRPr="00000000">
              <w:rPr>
                <w:rFonts w:ascii="Calibri" w:cs="Calibri" w:eastAsia="Calibri" w:hAnsi="Calibri"/>
                <w:b w:val="1"/>
                <w:sz w:val="18"/>
                <w:szCs w:val="18"/>
                <w:rtl w:val="0"/>
              </w:rPr>
              <w:t xml:space="preserve">pronunciation.</w:t>
            </w:r>
            <w:r w:rsidDel="00000000" w:rsidR="00000000" w:rsidRPr="00000000">
              <w:rPr>
                <w:rtl w:val="0"/>
              </w:rPr>
            </w:r>
          </w:p>
          <w:p w:rsidR="00000000" w:rsidDel="00000000" w:rsidP="00000000" w:rsidRDefault="00000000" w:rsidRPr="00000000" w14:paraId="0000014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4E">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Most</w:t>
            </w:r>
            <w:r w:rsidDel="00000000" w:rsidR="00000000" w:rsidRPr="00000000">
              <w:rPr>
                <w:rFonts w:ascii="Calibri" w:cs="Calibri" w:eastAsia="Calibri" w:hAnsi="Calibri"/>
                <w:sz w:val="18"/>
                <w:szCs w:val="18"/>
                <w:rtl w:val="0"/>
              </w:rPr>
              <w:t xml:space="preserve"> content was </w:t>
            </w:r>
            <w:r w:rsidDel="00000000" w:rsidR="00000000" w:rsidRPr="00000000">
              <w:rPr>
                <w:rFonts w:ascii="Calibri" w:cs="Calibri" w:eastAsia="Calibri" w:hAnsi="Calibri"/>
                <w:b w:val="1"/>
                <w:sz w:val="18"/>
                <w:szCs w:val="18"/>
                <w:rtl w:val="0"/>
              </w:rPr>
              <w:t xml:space="preserve">difficult to understand</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4F">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5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1">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Said very little</w:t>
            </w:r>
          </w:p>
          <w:p w:rsidR="00000000" w:rsidDel="00000000" w:rsidP="00000000" w:rsidRDefault="00000000" w:rsidRPr="00000000" w14:paraId="0000015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3">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Slow</w:t>
            </w:r>
            <w:r w:rsidDel="00000000" w:rsidR="00000000" w:rsidRPr="00000000">
              <w:rPr>
                <w:rFonts w:ascii="Calibri" w:cs="Calibri" w:eastAsia="Calibri" w:hAnsi="Calibri"/>
                <w:sz w:val="18"/>
                <w:szCs w:val="18"/>
                <w:rtl w:val="0"/>
              </w:rPr>
              <w:t xml:space="preserve"> speech with </w:t>
            </w:r>
            <w:r w:rsidDel="00000000" w:rsidR="00000000" w:rsidRPr="00000000">
              <w:rPr>
                <w:rFonts w:ascii="Calibri" w:cs="Calibri" w:eastAsia="Calibri" w:hAnsi="Calibri"/>
                <w:b w:val="1"/>
                <w:sz w:val="18"/>
                <w:szCs w:val="18"/>
                <w:rtl w:val="0"/>
              </w:rPr>
              <w:t xml:space="preserve">many pauses</w:t>
            </w:r>
            <w:r w:rsidDel="00000000" w:rsidR="00000000" w:rsidRPr="00000000">
              <w:rPr>
                <w:rFonts w:ascii="Calibri" w:cs="Calibri" w:eastAsia="Calibri" w:hAnsi="Calibri"/>
                <w:sz w:val="18"/>
                <w:szCs w:val="18"/>
                <w:rtl w:val="0"/>
              </w:rPr>
              <w:t xml:space="preserve">- almost no communication.</w:t>
            </w:r>
          </w:p>
        </w:tc>
        <w:tc>
          <w:tcPr/>
          <w:p w:rsidR="00000000" w:rsidDel="00000000" w:rsidP="00000000" w:rsidRDefault="00000000" w:rsidRPr="00000000" w14:paraId="0000015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Errors in grammar and vocabulary made the </w:t>
            </w:r>
            <w:r w:rsidDel="00000000" w:rsidR="00000000" w:rsidRPr="00000000">
              <w:rPr>
                <w:rFonts w:ascii="Calibri" w:cs="Calibri" w:eastAsia="Calibri" w:hAnsi="Calibri"/>
                <w:b w:val="1"/>
                <w:sz w:val="18"/>
                <w:szCs w:val="18"/>
                <w:rtl w:val="0"/>
              </w:rPr>
              <w:t xml:space="preserve">meaning extremely difficult to understand throughout.</w:t>
            </w:r>
            <w:r w:rsidDel="00000000" w:rsidR="00000000" w:rsidRPr="00000000">
              <w:rPr>
                <w:rtl w:val="0"/>
              </w:rPr>
            </w:r>
          </w:p>
        </w:tc>
        <w:tc>
          <w:tcPr/>
          <w:p w:rsidR="00000000" w:rsidDel="00000000" w:rsidP="00000000" w:rsidRDefault="00000000" w:rsidRPr="00000000" w14:paraId="00000155">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hardly ever </w:t>
            </w:r>
            <w:r w:rsidDel="00000000" w:rsidR="00000000" w:rsidRPr="00000000">
              <w:rPr>
                <w:rFonts w:ascii="Calibri" w:cs="Calibri" w:eastAsia="Calibri" w:hAnsi="Calibri"/>
                <w:sz w:val="18"/>
                <w:szCs w:val="18"/>
                <w:rtl w:val="0"/>
              </w:rPr>
              <w:t xml:space="preserve">used </w:t>
            </w:r>
          </w:p>
          <w:p w:rsidR="00000000" w:rsidDel="00000000" w:rsidP="00000000" w:rsidRDefault="00000000" w:rsidRPr="00000000" w14:paraId="0000015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Also, it was not </w:t>
            </w:r>
            <w:r w:rsidDel="00000000" w:rsidR="00000000" w:rsidRPr="00000000">
              <w:rPr>
                <w:rFonts w:ascii="Calibri" w:cs="Calibri" w:eastAsia="Calibri" w:hAnsi="Calibri"/>
                <w:b w:val="1"/>
                <w:sz w:val="18"/>
                <w:szCs w:val="18"/>
                <w:rtl w:val="0"/>
              </w:rPr>
              <w:t xml:space="preserve">appropriate or accurate.</w:t>
            </w:r>
            <w:r w:rsidDel="00000000" w:rsidR="00000000" w:rsidRPr="00000000">
              <w:rPr>
                <w:rtl w:val="0"/>
              </w:rPr>
            </w:r>
          </w:p>
        </w:tc>
        <w:tc>
          <w:tcPr/>
          <w:p w:rsidR="00000000" w:rsidDel="00000000" w:rsidP="00000000" w:rsidRDefault="00000000" w:rsidRPr="00000000" w14:paraId="0000015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Content was </w:t>
            </w:r>
            <w:r w:rsidDel="00000000" w:rsidR="00000000" w:rsidRPr="00000000">
              <w:rPr>
                <w:rFonts w:ascii="Calibri" w:cs="Calibri" w:eastAsia="Calibri" w:hAnsi="Calibri"/>
                <w:b w:val="1"/>
                <w:sz w:val="18"/>
                <w:szCs w:val="18"/>
                <w:rtl w:val="0"/>
              </w:rPr>
              <w:t xml:space="preserve">not effective</w:t>
            </w:r>
            <w:r w:rsidDel="00000000" w:rsidR="00000000" w:rsidRPr="00000000">
              <w:rPr>
                <w:rFonts w:ascii="Calibri" w:cs="Calibri" w:eastAsia="Calibri" w:hAnsi="Calibri"/>
                <w:sz w:val="18"/>
                <w:szCs w:val="18"/>
                <w:rtl w:val="0"/>
              </w:rPr>
              <w:t xml:space="preserve"> and/or </w:t>
            </w:r>
            <w:r w:rsidDel="00000000" w:rsidR="00000000" w:rsidRPr="00000000">
              <w:rPr>
                <w:rFonts w:ascii="Calibri" w:cs="Calibri" w:eastAsia="Calibri" w:hAnsi="Calibri"/>
                <w:b w:val="1"/>
                <w:sz w:val="18"/>
                <w:szCs w:val="18"/>
                <w:rtl w:val="0"/>
              </w:rPr>
              <w:t xml:space="preserve">appropriate </w:t>
            </w:r>
            <w:r w:rsidDel="00000000" w:rsidR="00000000" w:rsidRPr="00000000">
              <w:rPr>
                <w:rFonts w:ascii="Calibri" w:cs="Calibri" w:eastAsia="Calibri" w:hAnsi="Calibri"/>
                <w:sz w:val="18"/>
                <w:szCs w:val="18"/>
                <w:rtl w:val="0"/>
              </w:rPr>
              <w:t xml:space="preserve">and was </w:t>
            </w:r>
            <w:r w:rsidDel="00000000" w:rsidR="00000000" w:rsidRPr="00000000">
              <w:rPr>
                <w:rFonts w:ascii="Calibri" w:cs="Calibri" w:eastAsia="Calibri" w:hAnsi="Calibri"/>
                <w:b w:val="1"/>
                <w:sz w:val="18"/>
                <w:szCs w:val="18"/>
                <w:rtl w:val="0"/>
              </w:rPr>
              <w:t xml:space="preserve">too short.</w:t>
            </w:r>
            <w:r w:rsidDel="00000000" w:rsidR="00000000" w:rsidRPr="00000000">
              <w:rPr>
                <w:rtl w:val="0"/>
              </w:rPr>
            </w:r>
          </w:p>
        </w:tc>
        <w:tc>
          <w:tcPr/>
          <w:p w:rsidR="00000000" w:rsidDel="00000000" w:rsidP="00000000" w:rsidRDefault="00000000" w:rsidRPr="00000000" w14:paraId="00000159">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Needed to use many more</w:t>
            </w:r>
            <w:r w:rsidDel="00000000" w:rsidR="00000000" w:rsidRPr="00000000">
              <w:rPr>
                <w:rFonts w:ascii="Calibri" w:cs="Calibri" w:eastAsia="Calibri" w:hAnsi="Calibri"/>
                <w:sz w:val="18"/>
                <w:szCs w:val="18"/>
                <w:rtl w:val="0"/>
              </w:rPr>
              <w:t xml:space="preserve"> communication strategies / If used, </w:t>
            </w:r>
            <w:r w:rsidDel="00000000" w:rsidR="00000000" w:rsidRPr="00000000">
              <w:rPr>
                <w:rFonts w:ascii="Calibri" w:cs="Calibri" w:eastAsia="Calibri" w:hAnsi="Calibri"/>
                <w:b w:val="1"/>
                <w:sz w:val="18"/>
                <w:szCs w:val="18"/>
                <w:rtl w:val="0"/>
              </w:rPr>
              <w:t xml:space="preserve">almost never appropriate or accurate</w:t>
            </w:r>
            <w:r w:rsidDel="00000000" w:rsidR="00000000" w:rsidRPr="00000000">
              <w:rPr>
                <w:rtl w:val="0"/>
              </w:rPr>
            </w:r>
          </w:p>
        </w:tc>
      </w:tr>
      <w:tr>
        <w:trPr>
          <w:trHeight w:val="779" w:hRule="atLeast"/>
        </w:trPr>
        <w:tc>
          <w:tcPr/>
          <w:p w:rsidR="00000000" w:rsidDel="00000000" w:rsidP="00000000" w:rsidRDefault="00000000" w:rsidRPr="00000000" w14:paraId="0000015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w:t>
            </w:r>
          </w:p>
          <w:p w:rsidR="00000000" w:rsidDel="00000000" w:rsidP="00000000" w:rsidRDefault="00000000" w:rsidRPr="00000000" w14:paraId="0000015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5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r w:rsidDel="00000000" w:rsidR="00000000" w:rsidRPr="00000000">
              <w:rPr>
                <w:rFonts w:ascii="Calibri" w:cs="Calibri" w:eastAsia="Calibri" w:hAnsi="Calibri"/>
                <w:sz w:val="12"/>
                <w:szCs w:val="12"/>
                <w:rtl w:val="0"/>
              </w:rPr>
              <w:t xml:space="preserve">+/-</w:t>
            </w:r>
            <w:r w:rsidDel="00000000" w:rsidR="00000000" w:rsidRPr="00000000">
              <w:rPr>
                <w:rFonts w:ascii="Calibri" w:cs="Calibri" w:eastAsia="Calibri" w:hAnsi="Calibri"/>
                <w:sz w:val="18"/>
                <w:szCs w:val="18"/>
                <w:rtl w:val="0"/>
              </w:rPr>
              <w:t xml:space="preserve">40%)</w:t>
            </w:r>
          </w:p>
          <w:p w:rsidR="00000000" w:rsidDel="00000000" w:rsidP="00000000" w:rsidRDefault="00000000" w:rsidRPr="00000000" w14:paraId="00000160">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61">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62">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Cannot be understood at all. </w:t>
            </w:r>
          </w:p>
          <w:p w:rsidR="00000000" w:rsidDel="00000000" w:rsidP="00000000" w:rsidRDefault="00000000" w:rsidRPr="00000000" w14:paraId="00000163">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6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65">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Said almost nothing</w:t>
            </w:r>
            <w:r w:rsidDel="00000000" w:rsidR="00000000" w:rsidRPr="00000000">
              <w:rPr>
                <w:rFonts w:ascii="Calibri" w:cs="Calibri" w:eastAsia="Calibri" w:hAnsi="Calibri"/>
                <w:sz w:val="18"/>
                <w:szCs w:val="18"/>
                <w:rtl w:val="0"/>
              </w:rPr>
              <w:t xml:space="preserve"> with </w:t>
            </w:r>
            <w:r w:rsidDel="00000000" w:rsidR="00000000" w:rsidRPr="00000000">
              <w:rPr>
                <w:rFonts w:ascii="Calibri" w:cs="Calibri" w:eastAsia="Calibri" w:hAnsi="Calibri"/>
                <w:b w:val="1"/>
                <w:sz w:val="18"/>
                <w:szCs w:val="18"/>
                <w:rtl w:val="0"/>
              </w:rPr>
              <w:t xml:space="preserve">very long pauses</w:t>
            </w:r>
            <w:r w:rsidDel="00000000" w:rsidR="00000000" w:rsidRPr="00000000">
              <w:rPr>
                <w:rFonts w:ascii="Calibri" w:cs="Calibri" w:eastAsia="Calibri" w:hAnsi="Calibri"/>
                <w:sz w:val="18"/>
                <w:szCs w:val="18"/>
                <w:rtl w:val="0"/>
              </w:rPr>
              <w:t xml:space="preserve">.</w:t>
            </w:r>
          </w:p>
        </w:tc>
        <w:tc>
          <w:tcPr/>
          <w:p w:rsidR="00000000" w:rsidDel="00000000" w:rsidP="00000000" w:rsidRDefault="00000000" w:rsidRPr="00000000" w14:paraId="0000016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Errors in grammar and vocabulary use made </w:t>
            </w:r>
            <w:r w:rsidDel="00000000" w:rsidR="00000000" w:rsidRPr="00000000">
              <w:rPr>
                <w:rFonts w:ascii="Calibri" w:cs="Calibri" w:eastAsia="Calibri" w:hAnsi="Calibri"/>
                <w:b w:val="1"/>
                <w:sz w:val="18"/>
                <w:szCs w:val="18"/>
                <w:rtl w:val="0"/>
              </w:rPr>
              <w:t xml:space="preserve">understanding nearly impossible.</w:t>
            </w:r>
            <w:r w:rsidDel="00000000" w:rsidR="00000000" w:rsidRPr="00000000">
              <w:rPr>
                <w:rtl w:val="0"/>
              </w:rPr>
            </w:r>
          </w:p>
        </w:tc>
        <w:tc>
          <w:tcPr/>
          <w:p w:rsidR="00000000" w:rsidDel="00000000" w:rsidP="00000000" w:rsidRDefault="00000000" w:rsidRPr="00000000" w14:paraId="00000167">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Language needed</w:t>
            </w:r>
            <w:r w:rsidDel="00000000" w:rsidR="00000000" w:rsidRPr="00000000">
              <w:rPr>
                <w:rFonts w:ascii="Calibri" w:cs="Calibri" w:eastAsia="Calibri" w:hAnsi="Calibri"/>
                <w:sz w:val="18"/>
                <w:szCs w:val="18"/>
                <w:rtl w:val="0"/>
              </w:rPr>
              <w:t xml:space="preserve"> for this functional objective was </w:t>
            </w:r>
            <w:r w:rsidDel="00000000" w:rsidR="00000000" w:rsidRPr="00000000">
              <w:rPr>
                <w:rFonts w:ascii="Calibri" w:cs="Calibri" w:eastAsia="Calibri" w:hAnsi="Calibri"/>
                <w:b w:val="1"/>
                <w:sz w:val="18"/>
                <w:szCs w:val="18"/>
                <w:rtl w:val="0"/>
              </w:rPr>
              <w:t xml:space="preserve">not </w:t>
            </w:r>
            <w:r w:rsidDel="00000000" w:rsidR="00000000" w:rsidRPr="00000000">
              <w:rPr>
                <w:rFonts w:ascii="Calibri" w:cs="Calibri" w:eastAsia="Calibri" w:hAnsi="Calibri"/>
                <w:sz w:val="18"/>
                <w:szCs w:val="18"/>
                <w:rtl w:val="0"/>
              </w:rPr>
              <w:t xml:space="preserve">used </w:t>
            </w:r>
            <w:r w:rsidDel="00000000" w:rsidR="00000000" w:rsidRPr="00000000">
              <w:rPr>
                <w:rFonts w:ascii="Calibri" w:cs="Calibri" w:eastAsia="Calibri" w:hAnsi="Calibri"/>
                <w:b w:val="1"/>
                <w:sz w:val="18"/>
                <w:szCs w:val="18"/>
                <w:rtl w:val="0"/>
              </w:rPr>
              <w:t xml:space="preserve">at all.</w:t>
            </w:r>
          </w:p>
          <w:p w:rsidR="00000000" w:rsidDel="00000000" w:rsidP="00000000" w:rsidRDefault="00000000" w:rsidRPr="00000000" w14:paraId="00000168">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69">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Said almost nothing</w:t>
            </w:r>
            <w:r w:rsidDel="00000000" w:rsidR="00000000" w:rsidRPr="00000000">
              <w:rPr>
                <w:rtl w:val="0"/>
              </w:rPr>
            </w:r>
          </w:p>
        </w:tc>
        <w:tc>
          <w:tcPr/>
          <w:p w:rsidR="00000000" w:rsidDel="00000000" w:rsidP="00000000" w:rsidRDefault="00000000" w:rsidRPr="00000000" w14:paraId="0000016A">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Didn’t use</w:t>
            </w:r>
            <w:r w:rsidDel="00000000" w:rsidR="00000000" w:rsidRPr="00000000">
              <w:rPr>
                <w:rFonts w:ascii="Calibri" w:cs="Calibri" w:eastAsia="Calibri" w:hAnsi="Calibri"/>
                <w:sz w:val="18"/>
                <w:szCs w:val="18"/>
                <w:rtl w:val="0"/>
              </w:rPr>
              <w:t xml:space="preserve"> communication strategies </w:t>
            </w:r>
            <w:r w:rsidDel="00000000" w:rsidR="00000000" w:rsidRPr="00000000">
              <w:rPr>
                <w:rFonts w:ascii="Calibri" w:cs="Calibri" w:eastAsia="Calibri" w:hAnsi="Calibri"/>
                <w:b w:val="1"/>
                <w:sz w:val="18"/>
                <w:szCs w:val="18"/>
                <w:rtl w:val="0"/>
              </w:rPr>
              <w:t xml:space="preserve">at all.</w:t>
            </w:r>
            <w:r w:rsidDel="00000000" w:rsidR="00000000" w:rsidRPr="00000000">
              <w:rPr>
                <w:rtl w:val="0"/>
              </w:rPr>
            </w:r>
          </w:p>
        </w:tc>
      </w:tr>
      <w:tr>
        <w:trPr>
          <w:trHeight w:val="67" w:hRule="atLeast"/>
        </w:trPr>
        <w:tc>
          <w:tcPr/>
          <w:p w:rsidR="00000000" w:rsidDel="00000000" w:rsidP="00000000" w:rsidRDefault="00000000" w:rsidRPr="00000000" w14:paraId="0000016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w:t>
            </w:r>
          </w:p>
          <w:p w:rsidR="00000000" w:rsidDel="00000000" w:rsidP="00000000" w:rsidRDefault="00000000" w:rsidRPr="00000000" w14:paraId="0000016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w:t>
            </w:r>
          </w:p>
        </w:tc>
        <w:tc>
          <w:tcPr/>
          <w:p w:rsidR="00000000" w:rsidDel="00000000" w:rsidP="00000000" w:rsidRDefault="00000000" w:rsidRPr="00000000" w14:paraId="0000016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6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6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7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7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7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p w:rsidR="00000000" w:rsidDel="00000000" w:rsidP="00000000" w:rsidRDefault="00000000" w:rsidRPr="00000000" w14:paraId="0000017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7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r>
    </w:tbl>
    <w:p w:rsidR="00000000" w:rsidDel="00000000" w:rsidP="00000000" w:rsidRDefault="00000000" w:rsidRPr="00000000" w14:paraId="00000175">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Speaking Production Fluency Monologues Speaking Grade Sheet (Rubric)</w:t>
      </w:r>
    </w:p>
    <w:p w:rsidR="00000000" w:rsidDel="00000000" w:rsidP="00000000" w:rsidRDefault="00000000" w:rsidRPr="00000000" w14:paraId="00000176">
      <w:pPr>
        <w:jc w:val="center"/>
        <w:rPr>
          <w:rFonts w:ascii="Calibri" w:cs="Calibri" w:eastAsia="Calibri" w:hAnsi="Calibri"/>
          <w:b w:val="1"/>
        </w:rPr>
      </w:pPr>
      <w:r w:rsidDel="00000000" w:rsidR="00000000" w:rsidRPr="00000000">
        <w:rPr>
          <w:rtl w:val="0"/>
        </w:rPr>
      </w:r>
    </w:p>
    <w:tbl>
      <w:tblPr>
        <w:tblStyle w:val="Table6"/>
        <w:tblW w:w="914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3"/>
        <w:gridCol w:w="2026"/>
        <w:gridCol w:w="2143"/>
        <w:gridCol w:w="1904"/>
        <w:gridCol w:w="2132"/>
        <w:tblGridChange w:id="0">
          <w:tblGrid>
            <w:gridCol w:w="943"/>
            <w:gridCol w:w="2026"/>
            <w:gridCol w:w="2143"/>
            <w:gridCol w:w="1904"/>
            <w:gridCol w:w="2132"/>
          </w:tblGrid>
        </w:tblGridChange>
      </w:tblGrid>
      <w:tr>
        <w:trPr>
          <w:trHeight w:val="626" w:hRule="atLeast"/>
        </w:trPr>
        <w:tc>
          <w:tcPr/>
          <w:p w:rsidR="00000000" w:rsidDel="00000000" w:rsidP="00000000" w:rsidRDefault="00000000" w:rsidRPr="00000000" w14:paraId="0000017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Score</w:t>
            </w:r>
          </w:p>
          <w:p w:rsidR="00000000" w:rsidDel="00000000" w:rsidP="00000000" w:rsidRDefault="00000000" w:rsidRPr="00000000" w14:paraId="00000178">
            <w:pPr>
              <w:jc w:val="center"/>
              <w:rPr>
                <w:rFonts w:ascii="Calibri" w:cs="Calibri" w:eastAsia="Calibri" w:hAnsi="Calibri"/>
                <w:b w:val="1"/>
                <w:sz w:val="18"/>
                <w:szCs w:val="18"/>
              </w:rPr>
            </w:pPr>
            <w:r w:rsidDel="00000000" w:rsidR="00000000" w:rsidRPr="00000000">
              <w:rPr>
                <w:rtl w:val="0"/>
              </w:rPr>
            </w:r>
          </w:p>
        </w:tc>
        <w:tc>
          <w:tcPr/>
          <w:p w:rsidR="00000000" w:rsidDel="00000000" w:rsidP="00000000" w:rsidRDefault="00000000" w:rsidRPr="00000000" w14:paraId="0000017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Pronunciation</w:t>
            </w:r>
          </w:p>
        </w:tc>
        <w:tc>
          <w:tcPr/>
          <w:p w:rsidR="00000000" w:rsidDel="00000000" w:rsidP="00000000" w:rsidRDefault="00000000" w:rsidRPr="00000000" w14:paraId="0000017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Fluency</w:t>
            </w:r>
          </w:p>
        </w:tc>
        <w:tc>
          <w:tcPr/>
          <w:p w:rsidR="00000000" w:rsidDel="00000000" w:rsidP="00000000" w:rsidRDefault="00000000" w:rsidRPr="00000000" w14:paraId="0000017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Accuracy</w:t>
            </w:r>
          </w:p>
        </w:tc>
        <w:tc>
          <w:tcPr/>
          <w:p w:rsidR="00000000" w:rsidDel="00000000" w:rsidP="00000000" w:rsidRDefault="00000000" w:rsidRPr="00000000" w14:paraId="0000017C">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Content / Support </w:t>
            </w:r>
          </w:p>
          <w:p w:rsidR="00000000" w:rsidDel="00000000" w:rsidP="00000000" w:rsidRDefault="00000000" w:rsidRPr="00000000" w14:paraId="0000017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(reasons, explanations extra details, FO goals when appropriate) </w:t>
            </w:r>
          </w:p>
        </w:tc>
      </w:tr>
      <w:tr>
        <w:trPr>
          <w:trHeight w:val="1297" w:hRule="atLeast"/>
        </w:trPr>
        <w:tc>
          <w:tcPr/>
          <w:p w:rsidR="00000000" w:rsidDel="00000000" w:rsidP="00000000" w:rsidRDefault="00000000" w:rsidRPr="00000000" w14:paraId="0000017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w:t>
            </w:r>
          </w:p>
          <w:p w:rsidR="00000000" w:rsidDel="00000000" w:rsidP="00000000" w:rsidRDefault="00000000" w:rsidRPr="00000000" w14:paraId="0000017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1">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(90%+)</w:t>
            </w:r>
          </w:p>
        </w:tc>
        <w:tc>
          <w:tcPr/>
          <w:p w:rsidR="00000000" w:rsidDel="00000000" w:rsidP="00000000" w:rsidRDefault="00000000" w:rsidRPr="00000000" w14:paraId="00000184">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85">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Excellent </w:t>
            </w:r>
            <w:r w:rsidDel="00000000" w:rsidR="00000000" w:rsidRPr="00000000">
              <w:rPr>
                <w:rFonts w:ascii="Calibri" w:cs="Calibri" w:eastAsia="Calibri" w:hAnsi="Calibri"/>
                <w:sz w:val="18"/>
                <w:szCs w:val="18"/>
                <w:rtl w:val="0"/>
              </w:rPr>
              <w:t xml:space="preserve">pronunciation;</w:t>
            </w:r>
          </w:p>
          <w:p w:rsidR="00000000" w:rsidDel="00000000" w:rsidP="00000000" w:rsidRDefault="00000000" w:rsidRPr="00000000" w14:paraId="0000018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7">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Easily understood. </w:t>
            </w:r>
          </w:p>
          <w:p w:rsidR="00000000" w:rsidDel="00000000" w:rsidP="00000000" w:rsidRDefault="00000000" w:rsidRPr="00000000" w14:paraId="00000188">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89">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8A">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Very fluid</w:t>
            </w:r>
            <w:r w:rsidDel="00000000" w:rsidR="00000000" w:rsidRPr="00000000">
              <w:rPr>
                <w:rFonts w:ascii="Calibri" w:cs="Calibri" w:eastAsia="Calibri" w:hAnsi="Calibri"/>
                <w:sz w:val="18"/>
                <w:szCs w:val="18"/>
                <w:rtl w:val="0"/>
              </w:rPr>
              <w:t xml:space="preserve">. (Excellent flow)</w:t>
            </w:r>
          </w:p>
          <w:p w:rsidR="00000000" w:rsidDel="00000000" w:rsidP="00000000" w:rsidRDefault="00000000" w:rsidRPr="00000000" w14:paraId="0000018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8C">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 pauses or hesitation.</w:t>
            </w:r>
            <w:r w:rsidDel="00000000" w:rsidR="00000000" w:rsidRPr="00000000">
              <w:rPr>
                <w:rtl w:val="0"/>
              </w:rPr>
            </w:r>
          </w:p>
        </w:tc>
        <w:tc>
          <w:tcPr/>
          <w:p w:rsidR="00000000" w:rsidDel="00000000" w:rsidP="00000000" w:rsidRDefault="00000000" w:rsidRPr="00000000" w14:paraId="0000018D">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8E">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Very few</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general errors</w:t>
            </w:r>
            <w:r w:rsidDel="00000000" w:rsidR="00000000" w:rsidRPr="00000000">
              <w:rPr>
                <w:rFonts w:ascii="Calibri" w:cs="Calibri" w:eastAsia="Calibri" w:hAnsi="Calibri"/>
                <w:sz w:val="18"/>
                <w:szCs w:val="18"/>
                <w:rtl w:val="0"/>
              </w:rPr>
              <w:t xml:space="preserve"> were detected.</w:t>
            </w:r>
          </w:p>
        </w:tc>
        <w:tc>
          <w:tcPr/>
          <w:p w:rsidR="00000000" w:rsidDel="00000000" w:rsidP="00000000" w:rsidRDefault="00000000" w:rsidRPr="00000000" w14:paraId="0000018F">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90">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Extensive, Effective </w:t>
            </w:r>
            <w:r w:rsidDel="00000000" w:rsidR="00000000" w:rsidRPr="00000000">
              <w:rPr>
                <w:rFonts w:ascii="Calibri" w:cs="Calibri" w:eastAsia="Calibri" w:hAnsi="Calibri"/>
                <w:sz w:val="18"/>
                <w:szCs w:val="18"/>
                <w:rtl w:val="0"/>
              </w:rPr>
              <w:t xml:space="preserve">and </w:t>
            </w:r>
            <w:r w:rsidDel="00000000" w:rsidR="00000000" w:rsidRPr="00000000">
              <w:rPr>
                <w:rFonts w:ascii="Calibri" w:cs="Calibri" w:eastAsia="Calibri" w:hAnsi="Calibri"/>
                <w:b w:val="1"/>
                <w:sz w:val="18"/>
                <w:szCs w:val="18"/>
                <w:rtl w:val="0"/>
              </w:rPr>
              <w:t xml:space="preserve">appropriate</w:t>
            </w:r>
            <w:r w:rsidDel="00000000" w:rsidR="00000000" w:rsidRPr="00000000">
              <w:rPr>
                <w:rFonts w:ascii="Calibri" w:cs="Calibri" w:eastAsia="Calibri" w:hAnsi="Calibri"/>
                <w:sz w:val="18"/>
                <w:szCs w:val="18"/>
                <w:rtl w:val="0"/>
              </w:rPr>
              <w:t xml:space="preserve"> support </w:t>
            </w:r>
            <w:r w:rsidDel="00000000" w:rsidR="00000000" w:rsidRPr="00000000">
              <w:rPr>
                <w:rFonts w:ascii="Calibri" w:cs="Calibri" w:eastAsia="Calibri" w:hAnsi="Calibri"/>
                <w:b w:val="1"/>
                <w:sz w:val="18"/>
                <w:szCs w:val="18"/>
                <w:rtl w:val="0"/>
              </w:rPr>
              <w:t xml:space="preserve">(</w:t>
            </w:r>
            <w:r w:rsidDel="00000000" w:rsidR="00000000" w:rsidRPr="00000000">
              <w:rPr>
                <w:rFonts w:ascii="Calibri" w:cs="Calibri" w:eastAsia="Calibri" w:hAnsi="Calibri"/>
                <w:sz w:val="18"/>
                <w:szCs w:val="18"/>
                <w:rtl w:val="0"/>
              </w:rPr>
              <w:t xml:space="preserve">lots of reasons, extra details) throughout. </w:t>
            </w:r>
            <w:r w:rsidDel="00000000" w:rsidR="00000000" w:rsidRPr="00000000">
              <w:rPr>
                <w:rtl w:val="0"/>
              </w:rPr>
            </w:r>
          </w:p>
        </w:tc>
      </w:tr>
      <w:tr>
        <w:trPr>
          <w:trHeight w:val="1366" w:hRule="atLeast"/>
        </w:trPr>
        <w:tc>
          <w:tcPr/>
          <w:p w:rsidR="00000000" w:rsidDel="00000000" w:rsidP="00000000" w:rsidRDefault="00000000" w:rsidRPr="00000000" w14:paraId="0000019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 </w:t>
            </w:r>
          </w:p>
          <w:p w:rsidR="00000000" w:rsidDel="00000000" w:rsidP="00000000" w:rsidRDefault="00000000" w:rsidRPr="00000000" w14:paraId="0000019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(80%+)</w:t>
            </w:r>
          </w:p>
        </w:tc>
        <w:tc>
          <w:tcPr/>
          <w:p w:rsidR="00000000" w:rsidDel="00000000" w:rsidP="00000000" w:rsidRDefault="00000000" w:rsidRPr="00000000" w14:paraId="00000197">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98">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Some </w:t>
            </w:r>
            <w:r w:rsidDel="00000000" w:rsidR="00000000" w:rsidRPr="00000000">
              <w:rPr>
                <w:rFonts w:ascii="Calibri" w:cs="Calibri" w:eastAsia="Calibri" w:hAnsi="Calibri"/>
                <w:sz w:val="18"/>
                <w:szCs w:val="18"/>
                <w:rtl w:val="0"/>
              </w:rPr>
              <w:t xml:space="preserve">pronunciation mistakes, but </w:t>
            </w:r>
            <w:r w:rsidDel="00000000" w:rsidR="00000000" w:rsidRPr="00000000">
              <w:rPr>
                <w:rFonts w:ascii="Calibri" w:cs="Calibri" w:eastAsia="Calibri" w:hAnsi="Calibri"/>
                <w:b w:val="1"/>
                <w:sz w:val="18"/>
                <w:szCs w:val="18"/>
                <w:rtl w:val="0"/>
              </w:rPr>
              <w:t xml:space="preserve">easily understood.</w:t>
            </w:r>
          </w:p>
          <w:p w:rsidR="00000000" w:rsidDel="00000000" w:rsidP="00000000" w:rsidRDefault="00000000" w:rsidRPr="00000000" w14:paraId="00000199">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9A">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9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C">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Fluid</w:t>
            </w:r>
            <w:r w:rsidDel="00000000" w:rsidR="00000000" w:rsidRPr="00000000">
              <w:rPr>
                <w:rFonts w:ascii="Calibri" w:cs="Calibri" w:eastAsia="Calibri" w:hAnsi="Calibri"/>
                <w:sz w:val="18"/>
                <w:szCs w:val="18"/>
                <w:rtl w:val="0"/>
              </w:rPr>
              <w:t xml:space="preserve"> (Nice flow)</w:t>
            </w:r>
          </w:p>
          <w:p w:rsidR="00000000" w:rsidDel="00000000" w:rsidP="00000000" w:rsidRDefault="00000000" w:rsidRPr="00000000" w14:paraId="0000019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9E">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Few difficulties</w:t>
            </w:r>
            <w:r w:rsidDel="00000000" w:rsidR="00000000" w:rsidRPr="00000000">
              <w:rPr>
                <w:rFonts w:ascii="Calibri" w:cs="Calibri" w:eastAsia="Calibri" w:hAnsi="Calibri"/>
                <w:sz w:val="18"/>
                <w:szCs w:val="18"/>
                <w:rtl w:val="0"/>
              </w:rPr>
              <w:t xml:space="preserve"> keeping communication.</w:t>
            </w:r>
          </w:p>
        </w:tc>
        <w:tc>
          <w:tcPr/>
          <w:p w:rsidR="00000000" w:rsidDel="00000000" w:rsidP="00000000" w:rsidRDefault="00000000" w:rsidRPr="00000000" w14:paraId="0000019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but meaning is </w:t>
            </w:r>
            <w:r w:rsidDel="00000000" w:rsidR="00000000" w:rsidRPr="00000000">
              <w:rPr>
                <w:rFonts w:ascii="Calibri" w:cs="Calibri" w:eastAsia="Calibri" w:hAnsi="Calibri"/>
                <w:b w:val="1"/>
                <w:sz w:val="18"/>
                <w:szCs w:val="18"/>
                <w:rtl w:val="0"/>
              </w:rPr>
              <w:t xml:space="preserve">easily understood.</w:t>
            </w:r>
            <w:r w:rsidDel="00000000" w:rsidR="00000000" w:rsidRPr="00000000">
              <w:rPr>
                <w:rtl w:val="0"/>
              </w:rPr>
            </w:r>
          </w:p>
        </w:tc>
        <w:tc>
          <w:tcPr/>
          <w:p w:rsidR="00000000" w:rsidDel="00000000" w:rsidP="00000000" w:rsidRDefault="00000000" w:rsidRPr="00000000" w14:paraId="000001A1">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A2">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A3">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Effective </w:t>
            </w:r>
            <w:r w:rsidDel="00000000" w:rsidR="00000000" w:rsidRPr="00000000">
              <w:rPr>
                <w:rFonts w:ascii="Calibri" w:cs="Calibri" w:eastAsia="Calibri" w:hAnsi="Calibri"/>
                <w:sz w:val="18"/>
                <w:szCs w:val="18"/>
                <w:rtl w:val="0"/>
              </w:rPr>
              <w:t xml:space="preserve">and </w:t>
            </w:r>
            <w:r w:rsidDel="00000000" w:rsidR="00000000" w:rsidRPr="00000000">
              <w:rPr>
                <w:rFonts w:ascii="Calibri" w:cs="Calibri" w:eastAsia="Calibri" w:hAnsi="Calibri"/>
                <w:b w:val="1"/>
                <w:sz w:val="18"/>
                <w:szCs w:val="18"/>
                <w:rtl w:val="0"/>
              </w:rPr>
              <w:t xml:space="preserve">appropriate</w:t>
            </w:r>
            <w:r w:rsidDel="00000000" w:rsidR="00000000" w:rsidRPr="00000000">
              <w:rPr>
                <w:rFonts w:ascii="Calibri" w:cs="Calibri" w:eastAsia="Calibri" w:hAnsi="Calibri"/>
                <w:sz w:val="18"/>
                <w:szCs w:val="18"/>
                <w:rtl w:val="0"/>
              </w:rPr>
              <w:t xml:space="preserve"> support </w:t>
            </w:r>
            <w:r w:rsidDel="00000000" w:rsidR="00000000" w:rsidRPr="00000000">
              <w:rPr>
                <w:rFonts w:ascii="Calibri" w:cs="Calibri" w:eastAsia="Calibri" w:hAnsi="Calibri"/>
                <w:b w:val="1"/>
                <w:sz w:val="18"/>
                <w:szCs w:val="18"/>
                <w:rtl w:val="0"/>
              </w:rPr>
              <w:t xml:space="preserve">at times </w:t>
            </w:r>
            <w:r w:rsidDel="00000000" w:rsidR="00000000" w:rsidRPr="00000000">
              <w:rPr>
                <w:rtl w:val="0"/>
              </w:rPr>
            </w:r>
          </w:p>
        </w:tc>
      </w:tr>
      <w:tr>
        <w:trPr>
          <w:trHeight w:val="1241" w:hRule="atLeast"/>
        </w:trPr>
        <w:tc>
          <w:tcPr/>
          <w:p w:rsidR="00000000" w:rsidDel="00000000" w:rsidP="00000000" w:rsidRDefault="00000000" w:rsidRPr="00000000" w14:paraId="000001A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 </w:t>
            </w:r>
          </w:p>
          <w:p w:rsidR="00000000" w:rsidDel="00000000" w:rsidP="00000000" w:rsidRDefault="00000000" w:rsidRPr="00000000" w14:paraId="000001A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(70%+)</w:t>
            </w:r>
          </w:p>
        </w:tc>
        <w:tc>
          <w:tcPr/>
          <w:p w:rsidR="00000000" w:rsidDel="00000000" w:rsidP="00000000" w:rsidRDefault="00000000" w:rsidRPr="00000000" w14:paraId="000001AA">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AB">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Some </w:t>
            </w:r>
            <w:r w:rsidDel="00000000" w:rsidR="00000000" w:rsidRPr="00000000">
              <w:rPr>
                <w:rFonts w:ascii="Calibri" w:cs="Calibri" w:eastAsia="Calibri" w:hAnsi="Calibri"/>
                <w:sz w:val="18"/>
                <w:szCs w:val="18"/>
                <w:rtl w:val="0"/>
              </w:rPr>
              <w:t xml:space="preserve">pronunciation </w:t>
            </w:r>
            <w:r w:rsidDel="00000000" w:rsidR="00000000" w:rsidRPr="00000000">
              <w:rPr>
                <w:rFonts w:ascii="Calibri" w:cs="Calibri" w:eastAsia="Calibri" w:hAnsi="Calibri"/>
                <w:b w:val="1"/>
                <w:sz w:val="18"/>
                <w:szCs w:val="18"/>
                <w:rtl w:val="0"/>
              </w:rPr>
              <w:t xml:space="preserve">mistakes.</w:t>
            </w:r>
            <w:r w:rsidDel="00000000" w:rsidR="00000000" w:rsidRPr="00000000">
              <w:rPr>
                <w:rFonts w:ascii="Calibri" w:cs="Calibri" w:eastAsia="Calibri" w:hAnsi="Calibri"/>
                <w:sz w:val="18"/>
                <w:szCs w:val="18"/>
                <w:rtl w:val="0"/>
              </w:rPr>
              <w:t xml:space="preserve">  </w:t>
            </w:r>
          </w:p>
          <w:p w:rsidR="00000000" w:rsidDel="00000000" w:rsidP="00000000" w:rsidRDefault="00000000" w:rsidRPr="00000000" w14:paraId="000001A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AD">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Sometimes </w:t>
            </w:r>
            <w:r w:rsidDel="00000000" w:rsidR="00000000" w:rsidRPr="00000000">
              <w:rPr>
                <w:rFonts w:ascii="Calibri" w:cs="Calibri" w:eastAsia="Calibri" w:hAnsi="Calibri"/>
                <w:sz w:val="18"/>
                <w:szCs w:val="18"/>
                <w:rtl w:val="0"/>
              </w:rPr>
              <w:t xml:space="preserve">listener </w:t>
            </w:r>
            <w:r w:rsidDel="00000000" w:rsidR="00000000" w:rsidRPr="00000000">
              <w:rPr>
                <w:rFonts w:ascii="Calibri" w:cs="Calibri" w:eastAsia="Calibri" w:hAnsi="Calibri"/>
                <w:b w:val="1"/>
                <w:sz w:val="18"/>
                <w:szCs w:val="18"/>
                <w:rtl w:val="0"/>
              </w:rPr>
              <w:t xml:space="preserve">doesn’t understand </w:t>
            </w:r>
            <w:r w:rsidDel="00000000" w:rsidR="00000000" w:rsidRPr="00000000">
              <w:rPr>
                <w:rFonts w:ascii="Calibri" w:cs="Calibri" w:eastAsia="Calibri" w:hAnsi="Calibri"/>
                <w:sz w:val="18"/>
                <w:szCs w:val="18"/>
                <w:rtl w:val="0"/>
              </w:rPr>
              <w:t xml:space="preserve">or must </w:t>
            </w:r>
            <w:r w:rsidDel="00000000" w:rsidR="00000000" w:rsidRPr="00000000">
              <w:rPr>
                <w:rFonts w:ascii="Calibri" w:cs="Calibri" w:eastAsia="Calibri" w:hAnsi="Calibri"/>
                <w:b w:val="1"/>
                <w:sz w:val="18"/>
                <w:szCs w:val="18"/>
                <w:rtl w:val="0"/>
              </w:rPr>
              <w:t xml:space="preserve">make an effort to.</w:t>
            </w:r>
          </w:p>
          <w:p w:rsidR="00000000" w:rsidDel="00000000" w:rsidP="00000000" w:rsidRDefault="00000000" w:rsidRPr="00000000" w14:paraId="000001AE">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A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Sometimes</w:t>
            </w:r>
            <w:r w:rsidDel="00000000" w:rsidR="00000000" w:rsidRPr="00000000">
              <w:rPr>
                <w:rFonts w:ascii="Calibri" w:cs="Calibri" w:eastAsia="Calibri" w:hAnsi="Calibri"/>
                <w:b w:val="1"/>
                <w:sz w:val="18"/>
                <w:szCs w:val="18"/>
                <w:rtl w:val="0"/>
              </w:rPr>
              <w:t xml:space="preserve"> Fluid</w:t>
            </w:r>
            <w:r w:rsidDel="00000000" w:rsidR="00000000" w:rsidRPr="00000000">
              <w:rPr>
                <w:rFonts w:ascii="Calibri" w:cs="Calibri" w:eastAsia="Calibri" w:hAnsi="Calibri"/>
                <w:sz w:val="18"/>
                <w:szCs w:val="18"/>
                <w:rtl w:val="0"/>
              </w:rPr>
              <w:t xml:space="preserve">, sometimes </w:t>
            </w:r>
            <w:r w:rsidDel="00000000" w:rsidR="00000000" w:rsidRPr="00000000">
              <w:rPr>
                <w:rFonts w:ascii="Calibri" w:cs="Calibri" w:eastAsia="Calibri" w:hAnsi="Calibri"/>
                <w:b w:val="1"/>
                <w:sz w:val="18"/>
                <w:szCs w:val="18"/>
                <w:rtl w:val="0"/>
              </w:rPr>
              <w:t xml:space="preserve">Choppy </w:t>
            </w:r>
            <w:r w:rsidDel="00000000" w:rsidR="00000000" w:rsidRPr="00000000">
              <w:rPr>
                <w:rFonts w:ascii="Calibri" w:cs="Calibri" w:eastAsia="Calibri" w:hAnsi="Calibri"/>
                <w:sz w:val="18"/>
                <w:szCs w:val="18"/>
                <w:rtl w:val="0"/>
              </w:rPr>
              <w:t xml:space="preserve">(not smooth)</w:t>
            </w:r>
          </w:p>
          <w:p w:rsidR="00000000" w:rsidDel="00000000" w:rsidP="00000000" w:rsidRDefault="00000000" w:rsidRPr="00000000" w14:paraId="000001B1">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B2">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Some difficulties</w:t>
            </w:r>
            <w:r w:rsidDel="00000000" w:rsidR="00000000" w:rsidRPr="00000000">
              <w:rPr>
                <w:rFonts w:ascii="Calibri" w:cs="Calibri" w:eastAsia="Calibri" w:hAnsi="Calibri"/>
                <w:sz w:val="18"/>
                <w:szCs w:val="18"/>
                <w:rtl w:val="0"/>
              </w:rPr>
              <w:t xml:space="preserve"> keeping communication.</w:t>
            </w:r>
          </w:p>
        </w:tc>
        <w:tc>
          <w:tcPr/>
          <w:p w:rsidR="00000000" w:rsidDel="00000000" w:rsidP="00000000" w:rsidRDefault="00000000" w:rsidRPr="00000000" w14:paraId="000001B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made the </w:t>
            </w:r>
            <w:r w:rsidDel="00000000" w:rsidR="00000000" w:rsidRPr="00000000">
              <w:rPr>
                <w:rFonts w:ascii="Calibri" w:cs="Calibri" w:eastAsia="Calibri" w:hAnsi="Calibri"/>
                <w:b w:val="1"/>
                <w:sz w:val="18"/>
                <w:szCs w:val="18"/>
                <w:rtl w:val="0"/>
              </w:rPr>
              <w:t xml:space="preserve">meaning difficult to understand</w:t>
            </w:r>
            <w:r w:rsidDel="00000000" w:rsidR="00000000" w:rsidRPr="00000000">
              <w:rPr>
                <w:rFonts w:ascii="Calibri" w:cs="Calibri" w:eastAsia="Calibri" w:hAnsi="Calibri"/>
                <w:sz w:val="18"/>
                <w:szCs w:val="18"/>
                <w:rtl w:val="0"/>
              </w:rPr>
              <w:t xml:space="preserve"> in </w:t>
            </w:r>
            <w:r w:rsidDel="00000000" w:rsidR="00000000" w:rsidRPr="00000000">
              <w:rPr>
                <w:rFonts w:ascii="Calibri" w:cs="Calibri" w:eastAsia="Calibri" w:hAnsi="Calibri"/>
                <w:b w:val="1"/>
                <w:i w:val="1"/>
                <w:sz w:val="18"/>
                <w:szCs w:val="18"/>
                <w:rtl w:val="0"/>
              </w:rPr>
              <w:t xml:space="preserve">some</w:t>
            </w:r>
            <w:r w:rsidDel="00000000" w:rsidR="00000000" w:rsidRPr="00000000">
              <w:rPr>
                <w:rFonts w:ascii="Calibri" w:cs="Calibri" w:eastAsia="Calibri" w:hAnsi="Calibri"/>
                <w:sz w:val="18"/>
                <w:szCs w:val="18"/>
                <w:rtl w:val="0"/>
              </w:rPr>
              <w:t xml:space="preserve"> places.</w:t>
            </w:r>
          </w:p>
        </w:tc>
        <w:tc>
          <w:tcPr/>
          <w:p w:rsidR="00000000" w:rsidDel="00000000" w:rsidP="00000000" w:rsidRDefault="00000000" w:rsidRPr="00000000" w14:paraId="000001B5">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B6">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B7">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Appropriate </w:t>
            </w:r>
            <w:r w:rsidDel="00000000" w:rsidR="00000000" w:rsidRPr="00000000">
              <w:rPr>
                <w:rFonts w:ascii="Calibri" w:cs="Calibri" w:eastAsia="Calibri" w:hAnsi="Calibri"/>
                <w:sz w:val="18"/>
                <w:szCs w:val="18"/>
                <w:rtl w:val="0"/>
              </w:rPr>
              <w:t xml:space="preserve">support was given, but </w:t>
            </w:r>
            <w:r w:rsidDel="00000000" w:rsidR="00000000" w:rsidRPr="00000000">
              <w:rPr>
                <w:rFonts w:ascii="Calibri" w:cs="Calibri" w:eastAsia="Calibri" w:hAnsi="Calibri"/>
                <w:b w:val="1"/>
                <w:sz w:val="18"/>
                <w:szCs w:val="18"/>
                <w:rtl w:val="0"/>
              </w:rPr>
              <w:t xml:space="preserve">not effective </w:t>
            </w:r>
            <w:r w:rsidDel="00000000" w:rsidR="00000000" w:rsidRPr="00000000">
              <w:rPr>
                <w:rFonts w:ascii="Calibri" w:cs="Calibri" w:eastAsia="Calibri" w:hAnsi="Calibri"/>
                <w:sz w:val="18"/>
                <w:szCs w:val="18"/>
                <w:rtl w:val="0"/>
              </w:rPr>
              <w:t xml:space="preserve">at times.</w:t>
            </w:r>
          </w:p>
        </w:tc>
      </w:tr>
      <w:tr>
        <w:trPr>
          <w:trHeight w:val="1380" w:hRule="atLeast"/>
        </w:trPr>
        <w:tc>
          <w:tcPr/>
          <w:p w:rsidR="00000000" w:rsidDel="00000000" w:rsidP="00000000" w:rsidRDefault="00000000" w:rsidRPr="00000000" w14:paraId="000001B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w:t>
            </w:r>
          </w:p>
          <w:p w:rsidR="00000000" w:rsidDel="00000000" w:rsidP="00000000" w:rsidRDefault="00000000" w:rsidRPr="00000000" w14:paraId="000001B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A">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(60%+)</w:t>
            </w:r>
          </w:p>
        </w:tc>
        <w:tc>
          <w:tcPr/>
          <w:p w:rsidR="00000000" w:rsidDel="00000000" w:rsidP="00000000" w:rsidRDefault="00000000" w:rsidRPr="00000000" w14:paraId="000001B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BF">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Poor Pronunciation</w:t>
            </w:r>
          </w:p>
          <w:p w:rsidR="00000000" w:rsidDel="00000000" w:rsidP="00000000" w:rsidRDefault="00000000" w:rsidRPr="00000000" w14:paraId="000001C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Listener </w:t>
            </w:r>
            <w:r w:rsidDel="00000000" w:rsidR="00000000" w:rsidRPr="00000000">
              <w:rPr>
                <w:rFonts w:ascii="Calibri" w:cs="Calibri" w:eastAsia="Calibri" w:hAnsi="Calibri"/>
                <w:b w:val="1"/>
                <w:sz w:val="18"/>
                <w:szCs w:val="18"/>
                <w:rtl w:val="0"/>
              </w:rPr>
              <w:t xml:space="preserve">often doesn’t understand</w:t>
            </w:r>
            <w:r w:rsidDel="00000000" w:rsidR="00000000" w:rsidRPr="00000000">
              <w:rPr>
                <w:rFonts w:ascii="Calibri" w:cs="Calibri" w:eastAsia="Calibri" w:hAnsi="Calibri"/>
                <w:sz w:val="18"/>
                <w:szCs w:val="18"/>
                <w:rtl w:val="0"/>
              </w:rPr>
              <w:t xml:space="preserve">.</w:t>
            </w:r>
          </w:p>
        </w:tc>
        <w:tc>
          <w:tcPr/>
          <w:p w:rsidR="00000000" w:rsidDel="00000000" w:rsidP="00000000" w:rsidRDefault="00000000" w:rsidRPr="00000000" w14:paraId="000001C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3">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Long pauses, choppy </w:t>
            </w:r>
            <w:r w:rsidDel="00000000" w:rsidR="00000000" w:rsidRPr="00000000">
              <w:rPr>
                <w:rFonts w:ascii="Calibri" w:cs="Calibri" w:eastAsia="Calibri" w:hAnsi="Calibri"/>
                <w:sz w:val="18"/>
                <w:szCs w:val="18"/>
                <w:rtl w:val="0"/>
              </w:rPr>
              <w:t xml:space="preserve">(not smooth)</w:t>
            </w:r>
          </w:p>
          <w:p w:rsidR="00000000" w:rsidDel="00000000" w:rsidP="00000000" w:rsidRDefault="00000000" w:rsidRPr="00000000" w14:paraId="000001C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5">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Difficult</w:t>
            </w:r>
            <w:r w:rsidDel="00000000" w:rsidR="00000000" w:rsidRPr="00000000">
              <w:rPr>
                <w:rFonts w:ascii="Calibri" w:cs="Calibri" w:eastAsia="Calibri" w:hAnsi="Calibri"/>
                <w:sz w:val="18"/>
                <w:szCs w:val="18"/>
                <w:rtl w:val="0"/>
              </w:rPr>
              <w:t xml:space="preserve"> to keep communication.</w:t>
            </w:r>
          </w:p>
        </w:tc>
        <w:tc>
          <w:tcPr/>
          <w:p w:rsidR="00000000" w:rsidDel="00000000" w:rsidP="00000000" w:rsidRDefault="00000000" w:rsidRPr="00000000" w14:paraId="000001C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General errors in grammar and vocabulary made the </w:t>
            </w:r>
            <w:r w:rsidDel="00000000" w:rsidR="00000000" w:rsidRPr="00000000">
              <w:rPr>
                <w:rFonts w:ascii="Calibri" w:cs="Calibri" w:eastAsia="Calibri" w:hAnsi="Calibri"/>
                <w:b w:val="1"/>
                <w:sz w:val="18"/>
                <w:szCs w:val="18"/>
                <w:rtl w:val="0"/>
              </w:rPr>
              <w:t xml:space="preserve">meaning difficult to understand</w:t>
            </w:r>
            <w:r w:rsidDel="00000000" w:rsidR="00000000" w:rsidRPr="00000000">
              <w:rPr>
                <w:rFonts w:ascii="Calibri" w:cs="Calibri" w:eastAsia="Calibri" w:hAnsi="Calibri"/>
                <w:sz w:val="18"/>
                <w:szCs w:val="18"/>
                <w:rtl w:val="0"/>
              </w:rPr>
              <w:t xml:space="preserve"> in </w:t>
            </w:r>
            <w:r w:rsidDel="00000000" w:rsidR="00000000" w:rsidRPr="00000000">
              <w:rPr>
                <w:rFonts w:ascii="Calibri" w:cs="Calibri" w:eastAsia="Calibri" w:hAnsi="Calibri"/>
                <w:b w:val="1"/>
                <w:i w:val="1"/>
                <w:sz w:val="18"/>
                <w:szCs w:val="18"/>
                <w:rtl w:val="0"/>
              </w:rPr>
              <w:t xml:space="preserve">many</w:t>
            </w:r>
            <w:r w:rsidDel="00000000" w:rsidR="00000000" w:rsidRPr="00000000">
              <w:rPr>
                <w:rFonts w:ascii="Calibri" w:cs="Calibri" w:eastAsia="Calibri" w:hAnsi="Calibri"/>
                <w:sz w:val="18"/>
                <w:szCs w:val="18"/>
                <w:rtl w:val="0"/>
              </w:rPr>
              <w:t xml:space="preserve"> places.</w:t>
            </w:r>
          </w:p>
        </w:tc>
        <w:tc>
          <w:tcPr/>
          <w:p w:rsidR="00000000" w:rsidDel="00000000" w:rsidP="00000000" w:rsidRDefault="00000000" w:rsidRPr="00000000" w14:paraId="000001C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w:t>
            </w:r>
            <w:r w:rsidDel="00000000" w:rsidR="00000000" w:rsidRPr="00000000">
              <w:rPr>
                <w:rFonts w:ascii="Calibri" w:cs="Calibri" w:eastAsia="Calibri" w:hAnsi="Calibri"/>
                <w:b w:val="1"/>
                <w:sz w:val="18"/>
                <w:szCs w:val="18"/>
                <w:rtl w:val="0"/>
              </w:rPr>
              <w:t xml:space="preserve">small quantity of support </w:t>
            </w:r>
            <w:r w:rsidDel="00000000" w:rsidR="00000000" w:rsidRPr="00000000">
              <w:rPr>
                <w:rFonts w:ascii="Calibri" w:cs="Calibri" w:eastAsia="Calibri" w:hAnsi="Calibri"/>
                <w:sz w:val="18"/>
                <w:szCs w:val="18"/>
                <w:rtl w:val="0"/>
              </w:rPr>
              <w:t xml:space="preserve">given, but </w:t>
            </w:r>
            <w:r w:rsidDel="00000000" w:rsidR="00000000" w:rsidRPr="00000000">
              <w:rPr>
                <w:rFonts w:ascii="Calibri" w:cs="Calibri" w:eastAsia="Calibri" w:hAnsi="Calibri"/>
                <w:b w:val="1"/>
                <w:sz w:val="18"/>
                <w:szCs w:val="18"/>
                <w:rtl w:val="0"/>
              </w:rPr>
              <w:t xml:space="preserve">not effective and / or appropriate</w:t>
            </w:r>
            <w:r w:rsidDel="00000000" w:rsidR="00000000" w:rsidRPr="00000000">
              <w:rPr>
                <w:rFonts w:ascii="Calibri" w:cs="Calibri" w:eastAsia="Calibri" w:hAnsi="Calibri"/>
                <w:sz w:val="18"/>
                <w:szCs w:val="18"/>
                <w:rtl w:val="0"/>
              </w:rPr>
              <w:t xml:space="preserve">.</w:t>
            </w:r>
          </w:p>
        </w:tc>
      </w:tr>
      <w:tr>
        <w:trPr>
          <w:trHeight w:val="1461" w:hRule="atLeast"/>
        </w:trPr>
        <w:tc>
          <w:tcPr/>
          <w:p w:rsidR="00000000" w:rsidDel="00000000" w:rsidP="00000000" w:rsidRDefault="00000000" w:rsidRPr="00000000" w14:paraId="000001C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 </w:t>
            </w:r>
          </w:p>
          <w:p w:rsidR="00000000" w:rsidDel="00000000" w:rsidP="00000000" w:rsidRDefault="00000000" w:rsidRPr="00000000" w14:paraId="000001CB">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C">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D">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E">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C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w:t>
            </w:r>
          </w:p>
        </w:tc>
        <w:tc>
          <w:tcPr/>
          <w:p w:rsidR="00000000" w:rsidDel="00000000" w:rsidP="00000000" w:rsidRDefault="00000000" w:rsidRPr="00000000" w14:paraId="000001D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Very bad </w:t>
            </w:r>
            <w:r w:rsidDel="00000000" w:rsidR="00000000" w:rsidRPr="00000000">
              <w:rPr>
                <w:rFonts w:ascii="Calibri" w:cs="Calibri" w:eastAsia="Calibri" w:hAnsi="Calibri"/>
                <w:b w:val="1"/>
                <w:sz w:val="18"/>
                <w:szCs w:val="18"/>
                <w:rtl w:val="0"/>
              </w:rPr>
              <w:t xml:space="preserve">pronunciation.</w:t>
            </w:r>
            <w:r w:rsidDel="00000000" w:rsidR="00000000" w:rsidRPr="00000000">
              <w:rPr>
                <w:rtl w:val="0"/>
              </w:rPr>
            </w:r>
          </w:p>
          <w:p w:rsidR="00000000" w:rsidDel="00000000" w:rsidP="00000000" w:rsidRDefault="00000000" w:rsidRPr="00000000" w14:paraId="000001D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3">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Most</w:t>
            </w:r>
            <w:r w:rsidDel="00000000" w:rsidR="00000000" w:rsidRPr="00000000">
              <w:rPr>
                <w:rFonts w:ascii="Calibri" w:cs="Calibri" w:eastAsia="Calibri" w:hAnsi="Calibri"/>
                <w:sz w:val="18"/>
                <w:szCs w:val="18"/>
                <w:rtl w:val="0"/>
              </w:rPr>
              <w:t xml:space="preserve"> content was </w:t>
            </w:r>
            <w:r w:rsidDel="00000000" w:rsidR="00000000" w:rsidRPr="00000000">
              <w:rPr>
                <w:rFonts w:ascii="Calibri" w:cs="Calibri" w:eastAsia="Calibri" w:hAnsi="Calibri"/>
                <w:b w:val="1"/>
                <w:sz w:val="18"/>
                <w:szCs w:val="18"/>
                <w:rtl w:val="0"/>
              </w:rPr>
              <w:t xml:space="preserve">difficult to understand</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D4">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D5">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6">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Said very little</w:t>
            </w:r>
          </w:p>
          <w:p w:rsidR="00000000" w:rsidDel="00000000" w:rsidP="00000000" w:rsidRDefault="00000000" w:rsidRPr="00000000" w14:paraId="000001D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8">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Slow</w:t>
            </w:r>
            <w:r w:rsidDel="00000000" w:rsidR="00000000" w:rsidRPr="00000000">
              <w:rPr>
                <w:rFonts w:ascii="Calibri" w:cs="Calibri" w:eastAsia="Calibri" w:hAnsi="Calibri"/>
                <w:sz w:val="18"/>
                <w:szCs w:val="18"/>
                <w:rtl w:val="0"/>
              </w:rPr>
              <w:t xml:space="preserve"> speech with </w:t>
            </w:r>
            <w:r w:rsidDel="00000000" w:rsidR="00000000" w:rsidRPr="00000000">
              <w:rPr>
                <w:rFonts w:ascii="Calibri" w:cs="Calibri" w:eastAsia="Calibri" w:hAnsi="Calibri"/>
                <w:b w:val="1"/>
                <w:sz w:val="18"/>
                <w:szCs w:val="18"/>
                <w:rtl w:val="0"/>
              </w:rPr>
              <w:t xml:space="preserve">many pauses</w:t>
            </w:r>
            <w:r w:rsidDel="00000000" w:rsidR="00000000" w:rsidRPr="00000000">
              <w:rPr>
                <w:rFonts w:ascii="Calibri" w:cs="Calibri" w:eastAsia="Calibri" w:hAnsi="Calibri"/>
                <w:sz w:val="18"/>
                <w:szCs w:val="18"/>
                <w:rtl w:val="0"/>
              </w:rPr>
              <w:t xml:space="preserve">- almost no communication.</w:t>
            </w:r>
          </w:p>
        </w:tc>
        <w:tc>
          <w:tcPr/>
          <w:p w:rsidR="00000000" w:rsidDel="00000000" w:rsidP="00000000" w:rsidRDefault="00000000" w:rsidRPr="00000000" w14:paraId="000001D9">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D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Errors in grammar and vocabulary made the </w:t>
            </w:r>
            <w:r w:rsidDel="00000000" w:rsidR="00000000" w:rsidRPr="00000000">
              <w:rPr>
                <w:rFonts w:ascii="Calibri" w:cs="Calibri" w:eastAsia="Calibri" w:hAnsi="Calibri"/>
                <w:b w:val="1"/>
                <w:sz w:val="18"/>
                <w:szCs w:val="18"/>
                <w:rtl w:val="0"/>
              </w:rPr>
              <w:t xml:space="preserve">meaning very difficult to understand.</w:t>
            </w:r>
            <w:r w:rsidDel="00000000" w:rsidR="00000000" w:rsidRPr="00000000">
              <w:rPr>
                <w:rtl w:val="0"/>
              </w:rPr>
            </w:r>
          </w:p>
        </w:tc>
        <w:tc>
          <w:tcPr/>
          <w:p w:rsidR="00000000" w:rsidDel="00000000" w:rsidP="00000000" w:rsidRDefault="00000000" w:rsidRPr="00000000" w14:paraId="000001DB">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DC">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DD">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Not enough support </w:t>
            </w:r>
            <w:r w:rsidDel="00000000" w:rsidR="00000000" w:rsidRPr="00000000">
              <w:rPr>
                <w:rFonts w:ascii="Calibri" w:cs="Calibri" w:eastAsia="Calibri" w:hAnsi="Calibri"/>
                <w:sz w:val="18"/>
                <w:szCs w:val="18"/>
                <w:rtl w:val="0"/>
              </w:rPr>
              <w:t xml:space="preserve">given, and </w:t>
            </w:r>
            <w:r w:rsidDel="00000000" w:rsidR="00000000" w:rsidRPr="00000000">
              <w:rPr>
                <w:rFonts w:ascii="Calibri" w:cs="Calibri" w:eastAsia="Calibri" w:hAnsi="Calibri"/>
                <w:b w:val="1"/>
                <w:sz w:val="18"/>
                <w:szCs w:val="18"/>
                <w:rtl w:val="0"/>
              </w:rPr>
              <w:t xml:space="preserve">not effective and / or appropriate</w:t>
            </w:r>
            <w:r w:rsidDel="00000000" w:rsidR="00000000" w:rsidRPr="00000000">
              <w:rPr>
                <w:rFonts w:ascii="Calibri" w:cs="Calibri" w:eastAsia="Calibri" w:hAnsi="Calibri"/>
                <w:sz w:val="18"/>
                <w:szCs w:val="18"/>
                <w:rtl w:val="0"/>
              </w:rPr>
              <w:t xml:space="preserve">.</w:t>
            </w:r>
          </w:p>
        </w:tc>
      </w:tr>
      <w:tr>
        <w:trPr>
          <w:trHeight w:val="763" w:hRule="atLeast"/>
        </w:trPr>
        <w:tc>
          <w:tcPr/>
          <w:p w:rsidR="00000000" w:rsidDel="00000000" w:rsidP="00000000" w:rsidRDefault="00000000" w:rsidRPr="00000000" w14:paraId="000001D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 </w:t>
            </w:r>
          </w:p>
          <w:p w:rsidR="00000000" w:rsidDel="00000000" w:rsidP="00000000" w:rsidRDefault="00000000" w:rsidRPr="00000000" w14:paraId="000001DF">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E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E1">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E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(50%&gt;)</w:t>
            </w:r>
          </w:p>
          <w:p w:rsidR="00000000" w:rsidDel="00000000" w:rsidP="00000000" w:rsidRDefault="00000000" w:rsidRPr="00000000" w14:paraId="000001E3">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E4">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E5">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Cannot be understood at all. </w:t>
            </w:r>
          </w:p>
          <w:p w:rsidR="00000000" w:rsidDel="00000000" w:rsidP="00000000" w:rsidRDefault="00000000" w:rsidRPr="00000000" w14:paraId="000001E6">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E7">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E8">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Said almost nothing</w:t>
            </w:r>
            <w:r w:rsidDel="00000000" w:rsidR="00000000" w:rsidRPr="00000000">
              <w:rPr>
                <w:rFonts w:ascii="Calibri" w:cs="Calibri" w:eastAsia="Calibri" w:hAnsi="Calibri"/>
                <w:sz w:val="18"/>
                <w:szCs w:val="18"/>
                <w:rtl w:val="0"/>
              </w:rPr>
              <w:t xml:space="preserve"> with </w:t>
            </w:r>
            <w:r w:rsidDel="00000000" w:rsidR="00000000" w:rsidRPr="00000000">
              <w:rPr>
                <w:rFonts w:ascii="Calibri" w:cs="Calibri" w:eastAsia="Calibri" w:hAnsi="Calibri"/>
                <w:b w:val="1"/>
                <w:sz w:val="18"/>
                <w:szCs w:val="18"/>
                <w:rtl w:val="0"/>
              </w:rPr>
              <w:t xml:space="preserve">very long pauses</w:t>
            </w:r>
            <w:r w:rsidDel="00000000" w:rsidR="00000000" w:rsidRPr="00000000">
              <w:rPr>
                <w:rFonts w:ascii="Calibri" w:cs="Calibri" w:eastAsia="Calibri" w:hAnsi="Calibri"/>
                <w:sz w:val="18"/>
                <w:szCs w:val="18"/>
                <w:rtl w:val="0"/>
              </w:rPr>
              <w:t xml:space="preserve">.</w:t>
            </w:r>
          </w:p>
        </w:tc>
        <w:tc>
          <w:tcPr/>
          <w:p w:rsidR="00000000" w:rsidDel="00000000" w:rsidP="00000000" w:rsidRDefault="00000000" w:rsidRPr="00000000" w14:paraId="000001E9">
            <w:pPr>
              <w:rPr>
                <w:rFonts w:ascii="Calibri" w:cs="Calibri" w:eastAsia="Calibri" w:hAnsi="Calibri"/>
                <w:b w:val="1"/>
                <w:sz w:val="18"/>
                <w:szCs w:val="18"/>
              </w:rPr>
            </w:pPr>
            <w:r w:rsidDel="00000000" w:rsidR="00000000" w:rsidRPr="00000000">
              <w:rPr>
                <w:rFonts w:ascii="Calibri" w:cs="Calibri" w:eastAsia="Calibri" w:hAnsi="Calibri"/>
                <w:sz w:val="18"/>
                <w:szCs w:val="18"/>
                <w:rtl w:val="0"/>
              </w:rPr>
              <w:t xml:space="preserve">Errors in grammar and vocabulary use made </w:t>
            </w:r>
            <w:r w:rsidDel="00000000" w:rsidR="00000000" w:rsidRPr="00000000">
              <w:rPr>
                <w:rFonts w:ascii="Calibri" w:cs="Calibri" w:eastAsia="Calibri" w:hAnsi="Calibri"/>
                <w:b w:val="1"/>
                <w:sz w:val="18"/>
                <w:szCs w:val="18"/>
                <w:rtl w:val="0"/>
              </w:rPr>
              <w:t xml:space="preserve">understanding nearly impossible.</w:t>
            </w:r>
          </w:p>
          <w:p w:rsidR="00000000" w:rsidDel="00000000" w:rsidP="00000000" w:rsidRDefault="00000000" w:rsidRPr="00000000" w14:paraId="000001EA">
            <w:pPr>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EB">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EC">
            <w:pP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01ED">
            <w:pPr>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Almost no support</w:t>
            </w:r>
            <w:r w:rsidDel="00000000" w:rsidR="00000000" w:rsidRPr="00000000">
              <w:rPr>
                <w:rFonts w:ascii="Calibri" w:cs="Calibri" w:eastAsia="Calibri" w:hAnsi="Calibri"/>
                <w:sz w:val="18"/>
                <w:szCs w:val="18"/>
                <w:rtl w:val="0"/>
              </w:rPr>
              <w:t xml:space="preserve"> given</w:t>
            </w:r>
          </w:p>
          <w:p w:rsidR="00000000" w:rsidDel="00000000" w:rsidP="00000000" w:rsidRDefault="00000000" w:rsidRPr="00000000" w14:paraId="000001EE">
            <w:pPr>
              <w:rPr>
                <w:rFonts w:ascii="Calibri" w:cs="Calibri" w:eastAsia="Calibri" w:hAnsi="Calibri"/>
                <w:sz w:val="18"/>
                <w:szCs w:val="18"/>
              </w:rPr>
            </w:pPr>
            <w:r w:rsidDel="00000000" w:rsidR="00000000" w:rsidRPr="00000000">
              <w:rPr>
                <w:rtl w:val="0"/>
              </w:rPr>
            </w:r>
          </w:p>
        </w:tc>
      </w:tr>
      <w:tr>
        <w:trPr>
          <w:trHeight w:val="763" w:hRule="atLeast"/>
        </w:trPr>
        <w:tc>
          <w:tcPr/>
          <w:p w:rsidR="00000000" w:rsidDel="00000000" w:rsidP="00000000" w:rsidRDefault="00000000" w:rsidRPr="00000000" w14:paraId="000001E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w:t>
            </w:r>
          </w:p>
          <w:p w:rsidR="00000000" w:rsidDel="00000000" w:rsidP="00000000" w:rsidRDefault="00000000" w:rsidRPr="00000000" w14:paraId="000001F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w:t>
            </w:r>
          </w:p>
        </w:tc>
        <w:tc>
          <w:tcPr/>
          <w:p w:rsidR="00000000" w:rsidDel="00000000" w:rsidP="00000000" w:rsidRDefault="00000000" w:rsidRPr="00000000" w14:paraId="000001F2">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F4">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F6">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c>
          <w:tcPr/>
          <w:p w:rsidR="00000000" w:rsidDel="00000000" w:rsidP="00000000" w:rsidRDefault="00000000" w:rsidRPr="00000000" w14:paraId="000001F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1F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submitted.</w:t>
            </w:r>
          </w:p>
        </w:tc>
      </w:tr>
    </w:tbl>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sectPr>
          <w:footerReference r:id="rId8" w:type="default"/>
          <w:footerReference r:id="rId9" w:type="even"/>
          <w:pgSz w:h="16840" w:w="11900"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36774</wp:posOffset>
            </wp:positionH>
            <wp:positionV relativeFrom="paragraph">
              <wp:posOffset>36830</wp:posOffset>
            </wp:positionV>
            <wp:extent cx="8811260" cy="5486400"/>
            <wp:effectExtent b="0" l="0" r="0" t="0"/>
            <wp:wrapSquare wrapText="bothSides" distB="0" distT="0" distL="114300" distR="114300"/>
            <wp:docPr id="1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8811260" cy="5486400"/>
                    </a:xfrm>
                    <a:prstGeom prst="rect"/>
                    <a:ln/>
                  </pic:spPr>
                </pic:pic>
              </a:graphicData>
            </a:graphic>
          </wp:anchor>
        </w:drawing>
      </w:r>
    </w:p>
    <w:sectPr>
      <w:type w:val="nextPage"/>
      <w:pgSz w:h="11900" w:w="16840"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3">
    <w:lvl w:ilvl="0">
      <w:start w:val="1"/>
      <w:numFmt w:val="bullet"/>
      <w:lvlText w:val="●"/>
      <w:lvlJc w:val="left"/>
      <w:pPr>
        <w:ind w:left="753" w:hanging="393"/>
      </w:pPr>
      <w:rPr>
        <w:rFonts w:ascii="Noto Sans Symbols" w:cs="Noto Sans Symbols" w:eastAsia="Noto Sans Symbols" w:hAnsi="Noto Sans Symbols"/>
        <w:b w:val="0"/>
        <w:i w:val="0"/>
        <w:smallCaps w:val="0"/>
        <w:strike w:val="0"/>
        <w:sz w:val="24"/>
        <w:szCs w:val="24"/>
        <w:shd w:fill="auto" w:val="clear"/>
        <w:vertAlign w:val="baseline"/>
      </w:rPr>
    </w:lvl>
    <w:lvl w:ilvl="1">
      <w:start w:val="1"/>
      <w:numFmt w:val="bullet"/>
      <w:lvlText w:val="o"/>
      <w:lvlJc w:val="left"/>
      <w:pPr>
        <w:ind w:left="1473" w:hanging="392.9999999999998"/>
      </w:pPr>
      <w:rPr>
        <w:rFonts w:ascii="Arimo" w:cs="Arimo" w:eastAsia="Arimo" w:hAnsi="Arimo"/>
        <w:b w:val="0"/>
        <w:i w:val="0"/>
        <w:smallCaps w:val="0"/>
        <w:strike w:val="0"/>
        <w:sz w:val="24"/>
        <w:szCs w:val="24"/>
        <w:shd w:fill="auto" w:val="clear"/>
        <w:vertAlign w:val="baseline"/>
      </w:rPr>
    </w:lvl>
    <w:lvl w:ilvl="2">
      <w:start w:val="1"/>
      <w:numFmt w:val="bullet"/>
      <w:lvlText w:val="▪"/>
      <w:lvlJc w:val="left"/>
      <w:pPr>
        <w:ind w:left="2193" w:hanging="393"/>
      </w:pPr>
      <w:rPr>
        <w:rFonts w:ascii="Arimo" w:cs="Arimo" w:eastAsia="Arimo" w:hAnsi="Arimo"/>
        <w:b w:val="0"/>
        <w:i w:val="0"/>
        <w:smallCaps w:val="0"/>
        <w:strike w:val="0"/>
        <w:sz w:val="24"/>
        <w:szCs w:val="24"/>
        <w:shd w:fill="auto" w:val="clear"/>
        <w:vertAlign w:val="baseline"/>
      </w:rPr>
    </w:lvl>
    <w:lvl w:ilvl="3">
      <w:start w:val="1"/>
      <w:numFmt w:val="bullet"/>
      <w:lvlText w:val="●"/>
      <w:lvlJc w:val="left"/>
      <w:pPr>
        <w:ind w:left="2913" w:hanging="393"/>
      </w:pPr>
      <w:rPr>
        <w:rFonts w:ascii="Noto Sans Symbols" w:cs="Noto Sans Symbols" w:eastAsia="Noto Sans Symbols" w:hAnsi="Noto Sans Symbols"/>
        <w:b w:val="0"/>
        <w:i w:val="0"/>
        <w:smallCaps w:val="0"/>
        <w:strike w:val="0"/>
        <w:sz w:val="24"/>
        <w:szCs w:val="24"/>
        <w:shd w:fill="auto" w:val="clear"/>
        <w:vertAlign w:val="baseline"/>
      </w:rPr>
    </w:lvl>
    <w:lvl w:ilvl="4">
      <w:start w:val="1"/>
      <w:numFmt w:val="bullet"/>
      <w:lvlText w:val="o"/>
      <w:lvlJc w:val="left"/>
      <w:pPr>
        <w:ind w:left="3633" w:hanging="393"/>
      </w:pPr>
      <w:rPr>
        <w:rFonts w:ascii="Arimo" w:cs="Arimo" w:eastAsia="Arimo" w:hAnsi="Arimo"/>
        <w:b w:val="0"/>
        <w:i w:val="0"/>
        <w:smallCaps w:val="0"/>
        <w:strike w:val="0"/>
        <w:sz w:val="24"/>
        <w:szCs w:val="24"/>
        <w:shd w:fill="auto" w:val="clear"/>
        <w:vertAlign w:val="baseline"/>
      </w:rPr>
    </w:lvl>
    <w:lvl w:ilvl="5">
      <w:start w:val="1"/>
      <w:numFmt w:val="bullet"/>
      <w:lvlText w:val="▪"/>
      <w:lvlJc w:val="left"/>
      <w:pPr>
        <w:ind w:left="4353" w:hanging="393"/>
      </w:pPr>
      <w:rPr>
        <w:rFonts w:ascii="Arimo" w:cs="Arimo" w:eastAsia="Arimo" w:hAnsi="Arimo"/>
        <w:b w:val="0"/>
        <w:i w:val="0"/>
        <w:smallCaps w:val="0"/>
        <w:strike w:val="0"/>
        <w:sz w:val="24"/>
        <w:szCs w:val="24"/>
        <w:shd w:fill="auto" w:val="clear"/>
        <w:vertAlign w:val="baseline"/>
      </w:rPr>
    </w:lvl>
    <w:lvl w:ilvl="6">
      <w:start w:val="1"/>
      <w:numFmt w:val="bullet"/>
      <w:lvlText w:val="●"/>
      <w:lvlJc w:val="left"/>
      <w:pPr>
        <w:ind w:left="5073" w:hanging="393"/>
      </w:pPr>
      <w:rPr>
        <w:rFonts w:ascii="Noto Sans Symbols" w:cs="Noto Sans Symbols" w:eastAsia="Noto Sans Symbols" w:hAnsi="Noto Sans Symbols"/>
        <w:b w:val="0"/>
        <w:i w:val="0"/>
        <w:smallCaps w:val="0"/>
        <w:strike w:val="0"/>
        <w:sz w:val="24"/>
        <w:szCs w:val="24"/>
        <w:shd w:fill="auto" w:val="clear"/>
        <w:vertAlign w:val="baseline"/>
      </w:rPr>
    </w:lvl>
    <w:lvl w:ilvl="7">
      <w:start w:val="1"/>
      <w:numFmt w:val="bullet"/>
      <w:lvlText w:val="o"/>
      <w:lvlJc w:val="left"/>
      <w:pPr>
        <w:ind w:left="5793" w:hanging="393"/>
      </w:pPr>
      <w:rPr>
        <w:rFonts w:ascii="Arimo" w:cs="Arimo" w:eastAsia="Arimo" w:hAnsi="Arimo"/>
        <w:b w:val="0"/>
        <w:i w:val="0"/>
        <w:smallCaps w:val="0"/>
        <w:strike w:val="0"/>
        <w:sz w:val="24"/>
        <w:szCs w:val="24"/>
        <w:shd w:fill="auto" w:val="clear"/>
        <w:vertAlign w:val="baseline"/>
      </w:rPr>
    </w:lvl>
    <w:lvl w:ilvl="8">
      <w:start w:val="1"/>
      <w:numFmt w:val="bullet"/>
      <w:lvlText w:val="▪"/>
      <w:lvlJc w:val="left"/>
      <w:pPr>
        <w:ind w:left="6513" w:hanging="393"/>
      </w:pPr>
      <w:rPr>
        <w:rFonts w:ascii="Arimo" w:cs="Arimo" w:eastAsia="Arimo" w:hAnsi="Arimo"/>
        <w:b w:val="0"/>
        <w:i w:val="0"/>
        <w:smallCaps w:val="0"/>
        <w:strike w:val="0"/>
        <w:sz w:val="24"/>
        <w:szCs w:val="24"/>
        <w:shd w:fill="auto" w:val="clea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515" w:hanging="232"/>
      </w:pPr>
      <w:rPr>
        <w:smallCaps w:val="0"/>
        <w:strike w:val="0"/>
        <w:shd w:fill="auto" w:val="clear"/>
        <w:vertAlign w:val="baseline"/>
      </w:rPr>
    </w:lvl>
    <w:lvl w:ilvl="1">
      <w:start w:val="1"/>
      <w:numFmt w:val="decimal"/>
      <w:lvlText w:val="%2."/>
      <w:lvlJc w:val="left"/>
      <w:pPr>
        <w:ind w:left="1315" w:hanging="232"/>
      </w:pPr>
      <w:rPr>
        <w:smallCaps w:val="0"/>
        <w:strike w:val="0"/>
        <w:shd w:fill="auto" w:val="clear"/>
        <w:vertAlign w:val="baseline"/>
      </w:rPr>
    </w:lvl>
    <w:lvl w:ilvl="2">
      <w:start w:val="1"/>
      <w:numFmt w:val="decimal"/>
      <w:lvlText w:val="%3."/>
      <w:lvlJc w:val="left"/>
      <w:pPr>
        <w:ind w:left="2115" w:hanging="232"/>
      </w:pPr>
      <w:rPr>
        <w:smallCaps w:val="0"/>
        <w:strike w:val="0"/>
        <w:shd w:fill="auto" w:val="clear"/>
        <w:vertAlign w:val="baseline"/>
      </w:rPr>
    </w:lvl>
    <w:lvl w:ilvl="3">
      <w:start w:val="1"/>
      <w:numFmt w:val="decimal"/>
      <w:lvlText w:val="%4."/>
      <w:lvlJc w:val="left"/>
      <w:pPr>
        <w:ind w:left="2915" w:hanging="232"/>
      </w:pPr>
      <w:rPr>
        <w:smallCaps w:val="0"/>
        <w:strike w:val="0"/>
        <w:shd w:fill="auto" w:val="clear"/>
        <w:vertAlign w:val="baseline"/>
      </w:rPr>
    </w:lvl>
    <w:lvl w:ilvl="4">
      <w:start w:val="1"/>
      <w:numFmt w:val="decimal"/>
      <w:lvlText w:val="%5."/>
      <w:lvlJc w:val="left"/>
      <w:pPr>
        <w:ind w:left="3715" w:hanging="232"/>
      </w:pPr>
      <w:rPr>
        <w:smallCaps w:val="0"/>
        <w:strike w:val="0"/>
        <w:shd w:fill="auto" w:val="clear"/>
        <w:vertAlign w:val="baseline"/>
      </w:rPr>
    </w:lvl>
    <w:lvl w:ilvl="5">
      <w:start w:val="1"/>
      <w:numFmt w:val="decimal"/>
      <w:lvlText w:val="%6."/>
      <w:lvlJc w:val="left"/>
      <w:pPr>
        <w:ind w:left="4515" w:hanging="232"/>
      </w:pPr>
      <w:rPr>
        <w:smallCaps w:val="0"/>
        <w:strike w:val="0"/>
        <w:shd w:fill="auto" w:val="clear"/>
        <w:vertAlign w:val="baseline"/>
      </w:rPr>
    </w:lvl>
    <w:lvl w:ilvl="6">
      <w:start w:val="1"/>
      <w:numFmt w:val="decimal"/>
      <w:lvlText w:val="%7."/>
      <w:lvlJc w:val="left"/>
      <w:pPr>
        <w:ind w:left="5315" w:hanging="232"/>
      </w:pPr>
      <w:rPr>
        <w:smallCaps w:val="0"/>
        <w:strike w:val="0"/>
        <w:shd w:fill="auto" w:val="clear"/>
        <w:vertAlign w:val="baseline"/>
      </w:rPr>
    </w:lvl>
    <w:lvl w:ilvl="7">
      <w:start w:val="1"/>
      <w:numFmt w:val="decimal"/>
      <w:lvlText w:val="%8."/>
      <w:lvlJc w:val="left"/>
      <w:pPr>
        <w:ind w:left="6115" w:hanging="232"/>
      </w:pPr>
      <w:rPr>
        <w:smallCaps w:val="0"/>
        <w:strike w:val="0"/>
        <w:shd w:fill="auto" w:val="clear"/>
        <w:vertAlign w:val="baseline"/>
      </w:rPr>
    </w:lvl>
    <w:lvl w:ilvl="8">
      <w:start w:val="1"/>
      <w:numFmt w:val="decimal"/>
      <w:lvlText w:val="%9."/>
      <w:lvlJc w:val="left"/>
      <w:pPr>
        <w:ind w:left="6915" w:hanging="232"/>
      </w:pPr>
      <w:rPr>
        <w:smallCaps w:val="0"/>
        <w:strike w:val="0"/>
        <w:shd w:fill="auto" w:val="clear"/>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b w:val="0"/>
        <w:i w:val="0"/>
        <w:smallCaps w:val="0"/>
        <w:strike w:val="0"/>
        <w:sz w:val="20"/>
        <w:szCs w:val="20"/>
        <w:shd w:fill="auto" w:val="clear"/>
        <w:vertAlign w:val="baseline"/>
      </w:rPr>
    </w:lvl>
    <w:lvl w:ilvl="1">
      <w:start w:val="1"/>
      <w:numFmt w:val="bullet"/>
      <w:lvlText w:val="●"/>
      <w:lvlJc w:val="left"/>
      <w:pPr>
        <w:ind w:left="1440" w:hanging="360"/>
      </w:pPr>
      <w:rPr>
        <w:rFonts w:ascii="Noto Sans Symbols" w:cs="Noto Sans Symbols" w:eastAsia="Noto Sans Symbols" w:hAnsi="Noto Sans Symbols"/>
        <w:b w:val="0"/>
        <w:i w:val="0"/>
        <w:smallCaps w:val="0"/>
        <w:strike w:val="0"/>
        <w:sz w:val="20"/>
        <w:szCs w:val="20"/>
        <w:shd w:fill="auto" w:val="clear"/>
        <w:vertAlign w:val="baseline"/>
      </w:rPr>
    </w:lvl>
    <w:lvl w:ilvl="2">
      <w:start w:val="1"/>
      <w:numFmt w:val="bullet"/>
      <w:lvlText w:val="●"/>
      <w:lvlJc w:val="left"/>
      <w:pPr>
        <w:ind w:left="2160" w:hanging="360"/>
      </w:pPr>
      <w:rPr>
        <w:rFonts w:ascii="Noto Sans Symbols" w:cs="Noto Sans Symbols" w:eastAsia="Noto Sans Symbols" w:hAnsi="Noto Sans Symbols"/>
        <w:b w:val="0"/>
        <w:i w:val="0"/>
        <w:smallCaps w:val="0"/>
        <w:strike w:val="0"/>
        <w:sz w:val="20"/>
        <w:szCs w:val="2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z w:val="20"/>
        <w:szCs w:val="20"/>
        <w:shd w:fill="auto" w:val="clear"/>
        <w:vertAlign w:val="baseline"/>
      </w:rPr>
    </w:lvl>
    <w:lvl w:ilvl="4">
      <w:start w:val="1"/>
      <w:numFmt w:val="bullet"/>
      <w:lvlText w:val="●"/>
      <w:lvlJc w:val="left"/>
      <w:pPr>
        <w:ind w:left="3600" w:hanging="360"/>
      </w:pPr>
      <w:rPr>
        <w:rFonts w:ascii="Noto Sans Symbols" w:cs="Noto Sans Symbols" w:eastAsia="Noto Sans Symbols" w:hAnsi="Noto Sans Symbols"/>
        <w:b w:val="0"/>
        <w:i w:val="0"/>
        <w:smallCaps w:val="0"/>
        <w:strike w:val="0"/>
        <w:sz w:val="20"/>
        <w:szCs w:val="20"/>
        <w:shd w:fill="auto" w:val="clear"/>
        <w:vertAlign w:val="baseline"/>
      </w:rPr>
    </w:lvl>
    <w:lvl w:ilvl="5">
      <w:start w:val="1"/>
      <w:numFmt w:val="bullet"/>
      <w:lvlText w:val="●"/>
      <w:lvlJc w:val="left"/>
      <w:pPr>
        <w:ind w:left="4320" w:hanging="360"/>
      </w:pPr>
      <w:rPr>
        <w:rFonts w:ascii="Noto Sans Symbols" w:cs="Noto Sans Symbols" w:eastAsia="Noto Sans Symbols" w:hAnsi="Noto Sans Symbols"/>
        <w:b w:val="0"/>
        <w:i w:val="0"/>
        <w:smallCaps w:val="0"/>
        <w:strike w:val="0"/>
        <w:sz w:val="20"/>
        <w:szCs w:val="2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z w:val="20"/>
        <w:szCs w:val="20"/>
        <w:shd w:fill="auto" w:val="clear"/>
        <w:vertAlign w:val="baseline"/>
      </w:rPr>
    </w:lvl>
    <w:lvl w:ilvl="7">
      <w:start w:val="1"/>
      <w:numFmt w:val="bullet"/>
      <w:lvlText w:val="●"/>
      <w:lvlJc w:val="left"/>
      <w:pPr>
        <w:ind w:left="5760" w:hanging="360"/>
      </w:pPr>
      <w:rPr>
        <w:rFonts w:ascii="Noto Sans Symbols" w:cs="Noto Sans Symbols" w:eastAsia="Noto Sans Symbols" w:hAnsi="Noto Sans Symbols"/>
        <w:b w:val="0"/>
        <w:i w:val="0"/>
        <w:smallCaps w:val="0"/>
        <w:strike w:val="0"/>
        <w:sz w:val="20"/>
        <w:szCs w:val="20"/>
        <w:shd w:fill="auto" w:val="clear"/>
        <w:vertAlign w:val="baseline"/>
      </w:rPr>
    </w:lvl>
    <w:lvl w:ilvl="8">
      <w:start w:val="1"/>
      <w:numFmt w:val="bullet"/>
      <w:lvlText w:val="●"/>
      <w:lvlJc w:val="left"/>
      <w:pPr>
        <w:ind w:left="6480" w:hanging="360"/>
      </w:pPr>
      <w:rPr>
        <w:rFonts w:ascii="Noto Sans Symbols" w:cs="Noto Sans Symbols" w:eastAsia="Noto Sans Symbols" w:hAnsi="Noto Sans Symbols"/>
        <w:b w:val="0"/>
        <w:i w:val="0"/>
        <w:smallCaps w:val="0"/>
        <w:strike w:val="0"/>
        <w:sz w:val="20"/>
        <w:szCs w:val="20"/>
        <w:shd w:fill="auto" w:val="clea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i w:val="0"/>
        <w:smallCaps w:val="0"/>
        <w:strike w:val="0"/>
        <w:shd w:fill="auto" w:val="clear"/>
        <w:vertAlign w:val="baseline"/>
      </w:rPr>
    </w:lvl>
    <w:lvl w:ilvl="2">
      <w:start w:val="1"/>
      <w:numFmt w:val="bullet"/>
      <w:lvlText w:val="▪"/>
      <w:lvlJc w:val="left"/>
      <w:pPr>
        <w:ind w:left="2160" w:hanging="360"/>
      </w:pPr>
      <w:rPr>
        <w:rFonts w:ascii="Arimo" w:cs="Arimo" w:eastAsia="Arimo" w:hAnsi="Arimo"/>
        <w:b w:val="0"/>
        <w:i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i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i w:val="0"/>
        <w:smallCaps w:val="0"/>
        <w:strike w:val="0"/>
        <w:shd w:fill="auto" w:val="clear"/>
        <w:vertAlign w:val="baseline"/>
      </w:rPr>
    </w:lvl>
    <w:lvl w:ilvl="5">
      <w:start w:val="1"/>
      <w:numFmt w:val="bullet"/>
      <w:lvlText w:val="▪"/>
      <w:lvlJc w:val="left"/>
      <w:pPr>
        <w:ind w:left="4320" w:hanging="360"/>
      </w:pPr>
      <w:rPr>
        <w:rFonts w:ascii="Arimo" w:cs="Arimo" w:eastAsia="Arimo" w:hAnsi="Arimo"/>
        <w:b w:val="0"/>
        <w:i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i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i w:val="0"/>
        <w:smallCaps w:val="0"/>
        <w:strike w:val="0"/>
        <w:shd w:fill="auto" w:val="clear"/>
        <w:vertAlign w:val="baseline"/>
      </w:rPr>
    </w:lvl>
    <w:lvl w:ilvl="8">
      <w:start w:val="1"/>
      <w:numFmt w:val="bullet"/>
      <w:lvlText w:val="▪"/>
      <w:lvlJc w:val="left"/>
      <w:pPr>
        <w:ind w:left="6480" w:hanging="360"/>
      </w:pPr>
      <w:rPr>
        <w:rFonts w:ascii="Arimo" w:cs="Arimo" w:eastAsia="Arimo" w:hAnsi="Arimo"/>
        <w:b w:val="0"/>
        <w:i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C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A4061"/>
    <w:rPr>
      <w:rFonts w:eastAsiaTheme="minorEastAsia"/>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FA406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FA4061"/>
    <w:rPr>
      <w:color w:val="0563c1" w:themeColor="hyperlink"/>
      <w:u w:val="single"/>
    </w:rPr>
  </w:style>
  <w:style w:type="paragraph" w:styleId="ListParagraph">
    <w:name w:val="List Paragraph"/>
    <w:uiPriority w:val="34"/>
    <w:qFormat w:val="1"/>
    <w:rsid w:val="00FA4061"/>
    <w:pPr>
      <w:pBdr>
        <w:top w:space="0" w:sz="0" w:val="nil"/>
        <w:left w:space="0" w:sz="0" w:val="nil"/>
        <w:bottom w:space="0" w:sz="0" w:val="nil"/>
        <w:right w:space="0" w:sz="0" w:val="nil"/>
        <w:between w:space="0" w:sz="0" w:val="nil"/>
        <w:bar w:space="0" w:sz="0" w:val="nil"/>
      </w:pBdr>
      <w:spacing w:after="200"/>
      <w:ind w:left="720"/>
    </w:pPr>
    <w:rPr>
      <w:rFonts w:ascii="Cambria" w:cs="Cambria" w:eastAsia="Cambria" w:hAnsi="Cambria"/>
      <w:color w:val="000000"/>
      <w:u w:color="000000"/>
      <w:bdr w:space="0" w:sz="0" w:val="nil"/>
      <w:lang w:val="en-US"/>
    </w:rPr>
  </w:style>
  <w:style w:type="character" w:styleId="Hyperlink0" w:customStyle="1">
    <w:name w:val="Hyperlink.0"/>
    <w:basedOn w:val="DefaultParagraphFont"/>
    <w:rsid w:val="00FA4061"/>
    <w:rPr>
      <w:color w:val="000000"/>
      <w:u w:color="0000ff" w:val="single"/>
      <w:lang w:val="en-US"/>
    </w:rPr>
  </w:style>
  <w:style w:type="paragraph" w:styleId="Body" w:customStyle="1">
    <w:name w:val="Body"/>
    <w:rsid w:val="00FA4061"/>
    <w:pPr>
      <w:pBdr>
        <w:top w:space="0" w:sz="0" w:val="nil"/>
        <w:left w:space="0" w:sz="0" w:val="nil"/>
        <w:bottom w:space="0" w:sz="0" w:val="nil"/>
        <w:right w:space="0" w:sz="0" w:val="nil"/>
        <w:between w:space="0" w:sz="0" w:val="nil"/>
        <w:bar w:space="0" w:sz="0" w:val="nil"/>
      </w:pBdr>
      <w:spacing w:after="200"/>
    </w:pPr>
    <w:rPr>
      <w:rFonts w:ascii="Cambria" w:cs="Cambria" w:eastAsia="Cambria" w:hAnsi="Cambria"/>
      <w:color w:val="000000"/>
      <w:u w:color="000000"/>
      <w:bdr w:space="0" w:sz="0" w:val="nil"/>
      <w:lang w:val="en-US"/>
    </w:rPr>
  </w:style>
  <w:style w:type="paragraph" w:styleId="Default" w:customStyle="1">
    <w:name w:val="Default"/>
    <w:rsid w:val="00FA4061"/>
    <w:pPr>
      <w:pBdr>
        <w:top w:space="0" w:sz="0" w:val="nil"/>
        <w:left w:space="0" w:sz="0" w:val="nil"/>
        <w:bottom w:space="0" w:sz="0" w:val="nil"/>
        <w:right w:space="0" w:sz="0" w:val="nil"/>
        <w:between w:space="0" w:sz="0" w:val="nil"/>
        <w:bar w:space="0" w:sz="0" w:val="nil"/>
      </w:pBdr>
    </w:pPr>
    <w:rPr>
      <w:rFonts w:ascii="Helvetica Neue" w:cs="Arial Unicode MS" w:eastAsia="Arial Unicode MS" w:hAnsi="Helvetica Neue"/>
      <w:color w:val="000000"/>
      <w:sz w:val="22"/>
      <w:szCs w:val="22"/>
      <w:bdr w:space="0" w:sz="0" w:val="nil"/>
      <w:lang w:val="en-US"/>
    </w:rPr>
  </w:style>
  <w:style w:type="paragraph" w:styleId="Footer">
    <w:name w:val="footer"/>
    <w:basedOn w:val="Normal"/>
    <w:link w:val="FooterChar"/>
    <w:uiPriority w:val="99"/>
    <w:unhideWhenUsed w:val="1"/>
    <w:rsid w:val="00FA4061"/>
    <w:pPr>
      <w:tabs>
        <w:tab w:val="center" w:pos="4680"/>
        <w:tab w:val="right" w:pos="9360"/>
      </w:tabs>
    </w:pPr>
  </w:style>
  <w:style w:type="character" w:styleId="FooterChar" w:customStyle="1">
    <w:name w:val="Footer Char"/>
    <w:basedOn w:val="DefaultParagraphFont"/>
    <w:link w:val="Footer"/>
    <w:uiPriority w:val="99"/>
    <w:rsid w:val="00FA4061"/>
    <w:rPr>
      <w:rFonts w:eastAsiaTheme="minorEastAsia"/>
    </w:rPr>
  </w:style>
  <w:style w:type="character" w:styleId="PageNumber">
    <w:name w:val="page number"/>
    <w:basedOn w:val="DefaultParagraphFont"/>
    <w:uiPriority w:val="99"/>
    <w:semiHidden w:val="1"/>
    <w:unhideWhenUsed w:val="1"/>
    <w:rsid w:val="00FA4061"/>
  </w:style>
  <w:style w:type="character" w:styleId="CommentReference">
    <w:name w:val="annotation reference"/>
    <w:basedOn w:val="DefaultParagraphFont"/>
    <w:uiPriority w:val="99"/>
    <w:semiHidden w:val="1"/>
    <w:unhideWhenUsed w:val="1"/>
    <w:rsid w:val="0092160F"/>
    <w:rPr>
      <w:sz w:val="16"/>
      <w:szCs w:val="16"/>
    </w:rPr>
  </w:style>
  <w:style w:type="paragraph" w:styleId="CommentText">
    <w:name w:val="annotation text"/>
    <w:basedOn w:val="Normal"/>
    <w:link w:val="CommentTextChar"/>
    <w:uiPriority w:val="99"/>
    <w:semiHidden w:val="1"/>
    <w:unhideWhenUsed w:val="1"/>
    <w:rsid w:val="0092160F"/>
    <w:pPr>
      <w:spacing w:after="200"/>
    </w:pPr>
    <w:rPr>
      <w:sz w:val="20"/>
      <w:szCs w:val="20"/>
      <w:lang w:eastAsia="ja-JP" w:val="en-US"/>
    </w:rPr>
  </w:style>
  <w:style w:type="character" w:styleId="CommentTextChar" w:customStyle="1">
    <w:name w:val="Comment Text Char"/>
    <w:basedOn w:val="DefaultParagraphFont"/>
    <w:link w:val="CommentText"/>
    <w:uiPriority w:val="99"/>
    <w:semiHidden w:val="1"/>
    <w:rsid w:val="0092160F"/>
    <w:rPr>
      <w:rFonts w:eastAsiaTheme="minorEastAsia"/>
      <w:sz w:val="20"/>
      <w:szCs w:val="20"/>
      <w:lang w:eastAsia="ja-JP"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lim@sky.miyazaki-mic.ac.jp"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JpOZ61nX+YR3vqe68mMuVE18g==">AMUW2mWEp/Pzpw4qOR9gg8q/8pYnFcBGPUrJObcS9lkKclLKfJdIz0XoZ5rRnXK6rucHhwGzsg+FeTgqVhK2q2cTBwvlHv4/JT08+15fetRu91md/24qPJU=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2021-03-17T01:45:00Z</dcterms:created>
  <dc:creator>Stephanie Lim</dc:creator>
</cp:coreProperties>
</file>